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48"/>
        <w:gridCol w:w="5323"/>
      </w:tblGrid>
      <w:tr w:rsidR="00351760" w:rsidRPr="000F7283" w:rsidTr="00E34A49">
        <w:tc>
          <w:tcPr>
            <w:tcW w:w="4248" w:type="dxa"/>
          </w:tcPr>
          <w:p w:rsidR="00351760" w:rsidRPr="00F824D3" w:rsidRDefault="00351760" w:rsidP="00F824D3">
            <w:pPr>
              <w:ind w:firstLine="900"/>
              <w:jc w:val="both"/>
              <w:rPr>
                <w:lang w:val="uk-UA"/>
              </w:rPr>
            </w:pPr>
          </w:p>
        </w:tc>
        <w:tc>
          <w:tcPr>
            <w:tcW w:w="5323" w:type="dxa"/>
          </w:tcPr>
          <w:p w:rsidR="00351760" w:rsidRPr="00F824D3" w:rsidRDefault="00351760" w:rsidP="00F824D3">
            <w:pPr>
              <w:ind w:firstLine="900"/>
              <w:jc w:val="both"/>
              <w:rPr>
                <w:lang w:val="uk-UA"/>
              </w:rPr>
            </w:pPr>
          </w:p>
          <w:p w:rsidR="00351760" w:rsidRPr="00F824D3" w:rsidRDefault="00351760" w:rsidP="00F824D3">
            <w:pPr>
              <w:ind w:firstLine="900"/>
              <w:jc w:val="both"/>
              <w:rPr>
                <w:lang w:val="uk-UA"/>
              </w:rPr>
            </w:pPr>
          </w:p>
          <w:p w:rsidR="00D57E47" w:rsidRDefault="00351760" w:rsidP="00F824D3">
            <w:pPr>
              <w:ind w:firstLine="900"/>
              <w:jc w:val="both"/>
              <w:rPr>
                <w:lang w:val="uk-UA"/>
              </w:rPr>
            </w:pPr>
            <w:r w:rsidRPr="00F824D3">
              <w:rPr>
                <w:lang w:val="uk-UA"/>
              </w:rPr>
              <w:t xml:space="preserve">Затверджено рішенням </w:t>
            </w:r>
          </w:p>
          <w:p w:rsidR="00351760" w:rsidRPr="00F824D3" w:rsidRDefault="00D57E47" w:rsidP="00F824D3">
            <w:pPr>
              <w:ind w:firstLine="900"/>
              <w:jc w:val="both"/>
              <w:rPr>
                <w:lang w:val="uk-UA"/>
              </w:rPr>
            </w:pPr>
            <w:r w:rsidRPr="00A724B6">
              <w:rPr>
                <w:lang w:val="uk-UA"/>
              </w:rPr>
              <w:t xml:space="preserve">Фастівської </w:t>
            </w:r>
            <w:r w:rsidR="00163498" w:rsidRPr="00A724B6">
              <w:rPr>
                <w:lang w:val="uk-UA"/>
              </w:rPr>
              <w:t xml:space="preserve">міської </w:t>
            </w:r>
            <w:r w:rsidR="00351760" w:rsidRPr="00A724B6">
              <w:rPr>
                <w:lang w:val="uk-UA"/>
              </w:rPr>
              <w:t>ради</w:t>
            </w:r>
          </w:p>
          <w:p w:rsidR="00351760" w:rsidRPr="00F824D3" w:rsidRDefault="00882492" w:rsidP="00F824D3">
            <w:pPr>
              <w:ind w:firstLine="900"/>
              <w:jc w:val="both"/>
              <w:rPr>
                <w:lang w:val="uk-UA"/>
              </w:rPr>
            </w:pPr>
            <w:r>
              <w:rPr>
                <w:lang w:val="uk-UA"/>
              </w:rPr>
              <w:t>в</w:t>
            </w:r>
            <w:r w:rsidR="00351760" w:rsidRPr="00F824D3">
              <w:rPr>
                <w:lang w:val="uk-UA"/>
              </w:rPr>
              <w:t>ід</w:t>
            </w:r>
            <w:r>
              <w:rPr>
                <w:lang w:val="uk-UA"/>
              </w:rPr>
              <w:t xml:space="preserve">_____________ </w:t>
            </w:r>
            <w:r w:rsidR="00351760" w:rsidRPr="00F824D3">
              <w:rPr>
                <w:lang w:val="uk-UA"/>
              </w:rPr>
              <w:t>року №</w:t>
            </w:r>
            <w:r w:rsidR="00D57E47">
              <w:rPr>
                <w:lang w:val="uk-UA"/>
              </w:rPr>
              <w:t xml:space="preserve"> ________</w:t>
            </w:r>
          </w:p>
          <w:p w:rsidR="00351760" w:rsidRPr="00F824D3" w:rsidRDefault="00351760" w:rsidP="00F824D3">
            <w:pPr>
              <w:ind w:firstLine="900"/>
              <w:jc w:val="both"/>
              <w:rPr>
                <w:lang w:val="uk-UA"/>
              </w:rPr>
            </w:pPr>
          </w:p>
        </w:tc>
      </w:tr>
      <w:tr w:rsidR="00D57E47" w:rsidRPr="000F7283" w:rsidTr="00E34A49">
        <w:tc>
          <w:tcPr>
            <w:tcW w:w="4248" w:type="dxa"/>
          </w:tcPr>
          <w:p w:rsidR="00D57E47" w:rsidRPr="00F824D3" w:rsidRDefault="00D57E47" w:rsidP="00F824D3">
            <w:pPr>
              <w:ind w:firstLine="900"/>
              <w:jc w:val="both"/>
              <w:rPr>
                <w:lang w:val="uk-UA"/>
              </w:rPr>
            </w:pPr>
          </w:p>
        </w:tc>
        <w:tc>
          <w:tcPr>
            <w:tcW w:w="5323" w:type="dxa"/>
          </w:tcPr>
          <w:p w:rsidR="00D57E47" w:rsidRPr="00F824D3" w:rsidRDefault="00D57E47" w:rsidP="00F824D3">
            <w:pPr>
              <w:ind w:firstLine="900"/>
              <w:jc w:val="both"/>
              <w:rPr>
                <w:lang w:val="uk-UA"/>
              </w:rPr>
            </w:pPr>
          </w:p>
        </w:tc>
      </w:tr>
    </w:tbl>
    <w:p w:rsidR="00351760" w:rsidRPr="00F824D3" w:rsidRDefault="00351760" w:rsidP="00F824D3">
      <w:pPr>
        <w:ind w:firstLine="900"/>
        <w:jc w:val="both"/>
        <w:rPr>
          <w:lang w:val="uk-UA"/>
        </w:rPr>
      </w:pPr>
    </w:p>
    <w:p w:rsidR="00351760" w:rsidRDefault="00351760" w:rsidP="00F824D3">
      <w:pPr>
        <w:ind w:firstLine="900"/>
        <w:jc w:val="both"/>
        <w:rPr>
          <w:b/>
          <w:lang w:val="uk-UA"/>
        </w:rPr>
      </w:pPr>
    </w:p>
    <w:p w:rsidR="00A724B6" w:rsidRDefault="00A724B6" w:rsidP="00F824D3">
      <w:pPr>
        <w:ind w:firstLine="900"/>
        <w:jc w:val="both"/>
        <w:rPr>
          <w:b/>
          <w:lang w:val="uk-UA"/>
        </w:rPr>
      </w:pPr>
    </w:p>
    <w:p w:rsidR="00A724B6" w:rsidRPr="00F824D3" w:rsidRDefault="00A724B6" w:rsidP="00F824D3">
      <w:pPr>
        <w:ind w:firstLine="900"/>
        <w:jc w:val="both"/>
        <w:rPr>
          <w:b/>
          <w:lang w:val="uk-UA"/>
        </w:rPr>
      </w:pPr>
    </w:p>
    <w:p w:rsidR="00351760" w:rsidRPr="00F824D3" w:rsidRDefault="00351760" w:rsidP="00F824D3">
      <w:pPr>
        <w:ind w:firstLine="900"/>
        <w:jc w:val="both"/>
        <w:rPr>
          <w:b/>
          <w:lang w:val="uk-UA"/>
        </w:rPr>
      </w:pPr>
    </w:p>
    <w:p w:rsidR="00351760" w:rsidRPr="00F824D3" w:rsidRDefault="00351760" w:rsidP="00F824D3">
      <w:pPr>
        <w:ind w:firstLine="900"/>
        <w:jc w:val="both"/>
        <w:rPr>
          <w:b/>
          <w:lang w:val="uk-UA"/>
        </w:rPr>
      </w:pPr>
    </w:p>
    <w:p w:rsidR="00351760" w:rsidRPr="00F824D3" w:rsidRDefault="00351760" w:rsidP="00F824D3">
      <w:pPr>
        <w:tabs>
          <w:tab w:val="left" w:pos="3460"/>
        </w:tabs>
        <w:autoSpaceDE w:val="0"/>
        <w:autoSpaceDN w:val="0"/>
        <w:adjustRightInd w:val="0"/>
        <w:jc w:val="center"/>
        <w:rPr>
          <w:b/>
          <w:color w:val="000000"/>
          <w:sz w:val="40"/>
          <w:szCs w:val="40"/>
        </w:rPr>
      </w:pPr>
      <w:r w:rsidRPr="00F824D3">
        <w:rPr>
          <w:b/>
          <w:color w:val="000000"/>
          <w:sz w:val="40"/>
          <w:szCs w:val="40"/>
        </w:rPr>
        <w:t>С т а т у т</w:t>
      </w:r>
    </w:p>
    <w:p w:rsidR="00351760" w:rsidRPr="00F824D3" w:rsidRDefault="00351760" w:rsidP="00F824D3">
      <w:pPr>
        <w:ind w:firstLine="900"/>
        <w:jc w:val="center"/>
        <w:rPr>
          <w:b/>
          <w:sz w:val="40"/>
          <w:szCs w:val="40"/>
          <w:lang w:val="uk-UA"/>
        </w:rPr>
      </w:pPr>
    </w:p>
    <w:p w:rsidR="00351760" w:rsidRPr="00F824D3" w:rsidRDefault="00351760" w:rsidP="00F824D3">
      <w:pPr>
        <w:autoSpaceDE w:val="0"/>
        <w:autoSpaceDN w:val="0"/>
        <w:adjustRightInd w:val="0"/>
        <w:jc w:val="center"/>
        <w:rPr>
          <w:b/>
          <w:color w:val="000000"/>
          <w:sz w:val="40"/>
          <w:szCs w:val="40"/>
          <w:lang w:val="uk-UA"/>
        </w:rPr>
      </w:pPr>
      <w:r w:rsidRPr="00F824D3">
        <w:rPr>
          <w:b/>
          <w:color w:val="000000"/>
          <w:sz w:val="40"/>
          <w:szCs w:val="40"/>
          <w:lang w:val="uk-UA"/>
        </w:rPr>
        <w:t>Комунального некомерційного підприємства</w:t>
      </w:r>
    </w:p>
    <w:p w:rsidR="00351760" w:rsidRPr="00F824D3" w:rsidRDefault="00351760" w:rsidP="00F824D3">
      <w:pPr>
        <w:autoSpaceDE w:val="0"/>
        <w:autoSpaceDN w:val="0"/>
        <w:adjustRightInd w:val="0"/>
        <w:jc w:val="center"/>
        <w:rPr>
          <w:b/>
          <w:color w:val="000000"/>
          <w:sz w:val="40"/>
          <w:szCs w:val="40"/>
          <w:lang w:val="uk-UA"/>
        </w:rPr>
      </w:pPr>
      <w:r w:rsidRPr="00A724B6">
        <w:rPr>
          <w:b/>
          <w:color w:val="000000"/>
          <w:sz w:val="40"/>
          <w:szCs w:val="40"/>
          <w:lang w:val="uk-UA"/>
        </w:rPr>
        <w:t xml:space="preserve">Фастівської </w:t>
      </w:r>
      <w:r w:rsidR="00163498" w:rsidRPr="00A724B6">
        <w:rPr>
          <w:b/>
          <w:color w:val="000000"/>
          <w:sz w:val="40"/>
          <w:szCs w:val="40"/>
          <w:lang w:val="uk-UA"/>
        </w:rPr>
        <w:t>місько</w:t>
      </w:r>
      <w:r w:rsidR="0064240B" w:rsidRPr="00A724B6">
        <w:rPr>
          <w:b/>
          <w:color w:val="000000"/>
          <w:sz w:val="40"/>
          <w:szCs w:val="40"/>
          <w:lang w:val="uk-UA"/>
        </w:rPr>
        <w:t>ї ради</w:t>
      </w:r>
    </w:p>
    <w:p w:rsidR="00351760" w:rsidRPr="00F824D3" w:rsidRDefault="00351760" w:rsidP="00F824D3">
      <w:pPr>
        <w:pStyle w:val="a3"/>
        <w:jc w:val="center"/>
        <w:rPr>
          <w:b/>
          <w:sz w:val="40"/>
          <w:szCs w:val="40"/>
          <w:lang w:val="uk-UA"/>
        </w:rPr>
      </w:pPr>
      <w:r w:rsidRPr="00356FE3">
        <w:rPr>
          <w:b/>
          <w:sz w:val="40"/>
          <w:szCs w:val="40"/>
          <w:lang w:val="uk-UA"/>
        </w:rPr>
        <w:t xml:space="preserve">«Фастівська </w:t>
      </w:r>
      <w:r w:rsidR="000946C1">
        <w:rPr>
          <w:b/>
          <w:sz w:val="40"/>
          <w:szCs w:val="40"/>
          <w:lang w:val="uk-UA"/>
        </w:rPr>
        <w:t xml:space="preserve">багатопрофільна </w:t>
      </w:r>
      <w:r w:rsidRPr="00356FE3">
        <w:rPr>
          <w:b/>
          <w:sz w:val="40"/>
          <w:szCs w:val="40"/>
          <w:lang w:val="uk-UA"/>
        </w:rPr>
        <w:t>лікарня</w:t>
      </w:r>
      <w:r w:rsidR="00707168">
        <w:rPr>
          <w:b/>
          <w:sz w:val="40"/>
          <w:szCs w:val="40"/>
          <w:lang w:val="uk-UA"/>
        </w:rPr>
        <w:t xml:space="preserve"> інтенсивного лікування</w:t>
      </w:r>
      <w:r w:rsidRPr="00356FE3">
        <w:rPr>
          <w:b/>
          <w:sz w:val="40"/>
          <w:szCs w:val="40"/>
          <w:lang w:val="uk-UA"/>
        </w:rPr>
        <w:t>»,</w:t>
      </w:r>
    </w:p>
    <w:p w:rsidR="00351760" w:rsidRPr="00F824D3" w:rsidRDefault="009F3D08" w:rsidP="00F824D3">
      <w:pPr>
        <w:pStyle w:val="a3"/>
        <w:jc w:val="center"/>
        <w:rPr>
          <w:b/>
          <w:sz w:val="40"/>
          <w:szCs w:val="40"/>
          <w:lang w:val="uk-UA"/>
        </w:rPr>
      </w:pPr>
      <w:r>
        <w:rPr>
          <w:b/>
          <w:sz w:val="40"/>
          <w:szCs w:val="40"/>
          <w:lang w:val="uk-UA"/>
        </w:rPr>
        <w:t>код Є</w:t>
      </w:r>
      <w:r w:rsidR="00351760" w:rsidRPr="00F824D3">
        <w:rPr>
          <w:b/>
          <w:sz w:val="40"/>
          <w:szCs w:val="40"/>
          <w:lang w:val="uk-UA"/>
        </w:rPr>
        <w:t xml:space="preserve">ДРПОУ </w:t>
      </w:r>
      <w:r w:rsidR="00351760" w:rsidRPr="00A724B6">
        <w:rPr>
          <w:b/>
          <w:sz w:val="40"/>
          <w:szCs w:val="40"/>
          <w:lang w:val="uk-UA"/>
        </w:rPr>
        <w:t>01994238</w:t>
      </w:r>
    </w:p>
    <w:p w:rsidR="00351760" w:rsidRPr="00F824D3" w:rsidRDefault="00351760" w:rsidP="00F824D3">
      <w:pPr>
        <w:pStyle w:val="a3"/>
        <w:jc w:val="center"/>
        <w:rPr>
          <w:b/>
          <w:sz w:val="40"/>
          <w:szCs w:val="40"/>
          <w:lang w:val="uk-UA"/>
        </w:rPr>
      </w:pPr>
      <w:r w:rsidRPr="00F824D3">
        <w:rPr>
          <w:b/>
          <w:sz w:val="40"/>
          <w:szCs w:val="40"/>
          <w:lang w:val="uk-UA"/>
        </w:rPr>
        <w:t>(нова редакція від _____ 2020 року № _____)</w:t>
      </w:r>
    </w:p>
    <w:p w:rsidR="00351760" w:rsidRPr="00F824D3" w:rsidRDefault="00351760" w:rsidP="00F824D3">
      <w:pPr>
        <w:pStyle w:val="a3"/>
        <w:ind w:firstLine="900"/>
        <w:jc w:val="center"/>
        <w:rPr>
          <w:b/>
          <w:sz w:val="40"/>
          <w:szCs w:val="40"/>
          <w:lang w:val="uk-UA"/>
        </w:rPr>
      </w:pPr>
    </w:p>
    <w:p w:rsidR="00351760" w:rsidRPr="00F824D3" w:rsidRDefault="00351760" w:rsidP="00F824D3">
      <w:pPr>
        <w:pStyle w:val="a3"/>
        <w:ind w:firstLine="900"/>
        <w:jc w:val="center"/>
        <w:rPr>
          <w:b/>
          <w:sz w:val="40"/>
          <w:szCs w:val="40"/>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F824D3">
      <w:pPr>
        <w:pStyle w:val="a3"/>
        <w:ind w:firstLine="900"/>
        <w:jc w:val="both"/>
        <w:rPr>
          <w:b/>
          <w:lang w:val="uk-UA"/>
        </w:rPr>
      </w:pPr>
    </w:p>
    <w:p w:rsidR="00351760" w:rsidRPr="00F824D3" w:rsidRDefault="00351760" w:rsidP="00A724B6">
      <w:pPr>
        <w:pStyle w:val="a3"/>
        <w:jc w:val="center"/>
        <w:rPr>
          <w:lang w:val="uk-UA"/>
        </w:rPr>
      </w:pPr>
      <w:r w:rsidRPr="00F824D3">
        <w:rPr>
          <w:lang w:val="uk-UA"/>
        </w:rPr>
        <w:t>м. Фастів</w:t>
      </w:r>
    </w:p>
    <w:p w:rsidR="00351760" w:rsidRPr="00F824D3" w:rsidRDefault="00351760" w:rsidP="00A724B6">
      <w:pPr>
        <w:pStyle w:val="a3"/>
        <w:jc w:val="center"/>
        <w:rPr>
          <w:lang w:val="uk-UA"/>
        </w:rPr>
      </w:pPr>
      <w:r w:rsidRPr="00F824D3">
        <w:rPr>
          <w:lang w:val="uk-UA"/>
        </w:rPr>
        <w:t>2020 рік</w:t>
      </w:r>
    </w:p>
    <w:p w:rsidR="00351760" w:rsidRPr="009F3D08" w:rsidRDefault="00351760" w:rsidP="00F824D3">
      <w:pPr>
        <w:jc w:val="both"/>
        <w:rPr>
          <w:lang w:val="uk-UA"/>
        </w:rPr>
      </w:pPr>
    </w:p>
    <w:p w:rsidR="00351760" w:rsidRPr="009F3D08" w:rsidRDefault="00351760" w:rsidP="00F824D3">
      <w:pPr>
        <w:jc w:val="both"/>
        <w:rPr>
          <w:lang w:val="uk-UA"/>
        </w:rPr>
      </w:pPr>
    </w:p>
    <w:p w:rsidR="0032229A" w:rsidRPr="009F3D08" w:rsidRDefault="00F824D3" w:rsidP="0032229A">
      <w:pPr>
        <w:jc w:val="center"/>
        <w:rPr>
          <w:b/>
          <w:lang w:val="uk-UA"/>
        </w:rPr>
      </w:pPr>
      <w:r w:rsidRPr="009F3D08">
        <w:rPr>
          <w:b/>
          <w:lang w:val="uk-UA"/>
        </w:rPr>
        <w:t>РОЗДІЛ І</w:t>
      </w:r>
    </w:p>
    <w:p w:rsidR="0032229A" w:rsidRPr="009F3D08" w:rsidRDefault="0032229A" w:rsidP="0032229A">
      <w:pPr>
        <w:jc w:val="center"/>
        <w:rPr>
          <w:b/>
          <w:lang w:val="uk-UA"/>
        </w:rPr>
      </w:pPr>
    </w:p>
    <w:p w:rsidR="0032229A" w:rsidRPr="009F3D08" w:rsidRDefault="00F824D3" w:rsidP="0032229A">
      <w:pPr>
        <w:jc w:val="center"/>
        <w:rPr>
          <w:b/>
          <w:lang w:val="uk-UA"/>
        </w:rPr>
      </w:pPr>
      <w:r w:rsidRPr="009F3D08">
        <w:rPr>
          <w:b/>
          <w:lang w:val="uk-UA"/>
        </w:rPr>
        <w:t>ЗАГАЛЬНІ ПОЛОЖЕННЯ</w:t>
      </w:r>
    </w:p>
    <w:p w:rsidR="0032229A" w:rsidRPr="009F3D08" w:rsidRDefault="0032229A" w:rsidP="00F824D3">
      <w:pPr>
        <w:jc w:val="both"/>
        <w:rPr>
          <w:lang w:val="uk-UA"/>
        </w:rPr>
      </w:pPr>
    </w:p>
    <w:p w:rsidR="0032229A" w:rsidRPr="009F3D08" w:rsidRDefault="00F824D3" w:rsidP="00F824D3">
      <w:pPr>
        <w:jc w:val="both"/>
        <w:rPr>
          <w:lang w:val="uk-UA"/>
        </w:rPr>
      </w:pPr>
      <w:r w:rsidRPr="009F3D08">
        <w:rPr>
          <w:lang w:val="uk-UA"/>
        </w:rPr>
        <w:t xml:space="preserve">1.1. </w:t>
      </w:r>
      <w:r w:rsidR="0032229A">
        <w:rPr>
          <w:lang w:val="uk-UA"/>
        </w:rPr>
        <w:t xml:space="preserve">Комунальне некомерційне підприємство Фастівської </w:t>
      </w:r>
      <w:r w:rsidR="003B7B6B" w:rsidRPr="008E4932">
        <w:rPr>
          <w:lang w:val="uk-UA"/>
        </w:rPr>
        <w:t>місько</w:t>
      </w:r>
      <w:r w:rsidR="0032229A" w:rsidRPr="008E4932">
        <w:rPr>
          <w:lang w:val="uk-UA"/>
        </w:rPr>
        <w:t>ї</w:t>
      </w:r>
      <w:r w:rsidR="0032229A">
        <w:rPr>
          <w:lang w:val="uk-UA"/>
        </w:rPr>
        <w:t xml:space="preserve"> ради </w:t>
      </w:r>
      <w:r w:rsidR="0032229A" w:rsidRPr="00356FE3">
        <w:rPr>
          <w:lang w:val="uk-UA"/>
        </w:rPr>
        <w:t xml:space="preserve">«Фастівська </w:t>
      </w:r>
      <w:r w:rsidR="004868C1">
        <w:rPr>
          <w:lang w:val="uk-UA"/>
        </w:rPr>
        <w:t xml:space="preserve">багатопрофільна </w:t>
      </w:r>
      <w:r w:rsidR="0032229A" w:rsidRPr="00356FE3">
        <w:rPr>
          <w:lang w:val="uk-UA"/>
        </w:rPr>
        <w:t>лікарня</w:t>
      </w:r>
      <w:r w:rsidR="00A11D21">
        <w:rPr>
          <w:lang w:val="uk-UA"/>
        </w:rPr>
        <w:t xml:space="preserve"> інтенсивного лікування</w:t>
      </w:r>
      <w:r w:rsidR="0032229A" w:rsidRPr="00356FE3">
        <w:rPr>
          <w:lang w:val="uk-UA"/>
        </w:rPr>
        <w:t>»</w:t>
      </w:r>
      <w:r w:rsidR="008E4932">
        <w:rPr>
          <w:lang w:val="uk-UA"/>
        </w:rPr>
        <w:t xml:space="preserve"> </w:t>
      </w:r>
      <w:r w:rsidRPr="009F3D08">
        <w:rPr>
          <w:lang w:val="uk-UA"/>
        </w:rPr>
        <w:t xml:space="preserve">(надалі – Підприємство) є лікарняним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 </w:t>
      </w:r>
    </w:p>
    <w:p w:rsidR="0032229A" w:rsidRPr="008E4932" w:rsidRDefault="00F824D3" w:rsidP="00F824D3">
      <w:pPr>
        <w:jc w:val="both"/>
        <w:rPr>
          <w:lang w:val="uk-UA"/>
        </w:rPr>
      </w:pPr>
      <w:r w:rsidRPr="008E4932">
        <w:rPr>
          <w:lang w:val="uk-UA"/>
        </w:rPr>
        <w:t xml:space="preserve">1.2. Підприємство створене за рішенням </w:t>
      </w:r>
      <w:r w:rsidR="00A604D9">
        <w:rPr>
          <w:lang w:val="uk-UA"/>
        </w:rPr>
        <w:t xml:space="preserve">Фастівської районної ради </w:t>
      </w:r>
      <w:r w:rsidR="0032229A" w:rsidRPr="008E4932">
        <w:rPr>
          <w:lang w:val="uk-UA"/>
        </w:rPr>
        <w:t>№ 03-07-</w:t>
      </w:r>
      <w:r w:rsidR="0032229A" w:rsidRPr="008E4932">
        <w:rPr>
          <w:lang w:val="en-US"/>
        </w:rPr>
        <w:t>VII</w:t>
      </w:r>
      <w:r w:rsidR="00A604D9">
        <w:rPr>
          <w:lang w:val="uk-UA"/>
        </w:rPr>
        <w:t xml:space="preserve"> </w:t>
      </w:r>
      <w:r w:rsidR="0032229A" w:rsidRPr="008E4932">
        <w:rPr>
          <w:lang w:val="uk-UA"/>
        </w:rPr>
        <w:t>від 03.06.2016 р. шляхом реорганізації (перетворення) комунального закладу Фастівської центральної районної лікарні у комунальне некомерційне підприємство</w:t>
      </w:r>
      <w:r w:rsidR="00A604D9">
        <w:rPr>
          <w:lang w:val="uk-UA"/>
        </w:rPr>
        <w:t xml:space="preserve">. </w:t>
      </w:r>
      <w:r w:rsidR="008E4932" w:rsidRPr="008E4932">
        <w:rPr>
          <w:lang w:val="uk-UA"/>
        </w:rPr>
        <w:t xml:space="preserve">Комунальне некомерційне підприємство Фастівської міської ради </w:t>
      </w:r>
      <w:r w:rsidR="00A11D21" w:rsidRPr="00356FE3">
        <w:rPr>
          <w:lang w:val="uk-UA"/>
        </w:rPr>
        <w:t xml:space="preserve">«Фастівська </w:t>
      </w:r>
      <w:r w:rsidR="004868C1">
        <w:rPr>
          <w:lang w:val="uk-UA"/>
        </w:rPr>
        <w:t>багатопрофільна</w:t>
      </w:r>
      <w:r w:rsidR="004868C1" w:rsidRPr="00356FE3">
        <w:rPr>
          <w:lang w:val="uk-UA"/>
        </w:rPr>
        <w:t xml:space="preserve"> </w:t>
      </w:r>
      <w:r w:rsidR="00A11D21" w:rsidRPr="00356FE3">
        <w:rPr>
          <w:lang w:val="uk-UA"/>
        </w:rPr>
        <w:t>лікарня</w:t>
      </w:r>
      <w:r w:rsidR="00A11D21">
        <w:rPr>
          <w:lang w:val="uk-UA"/>
        </w:rPr>
        <w:t xml:space="preserve"> інтенсивного лікування</w:t>
      </w:r>
      <w:r w:rsidR="00A11D21" w:rsidRPr="00356FE3">
        <w:rPr>
          <w:lang w:val="uk-UA"/>
        </w:rPr>
        <w:t>»</w:t>
      </w:r>
      <w:r w:rsidR="00A604D9">
        <w:rPr>
          <w:lang w:val="uk-UA"/>
        </w:rPr>
        <w:t xml:space="preserve"> </w:t>
      </w:r>
      <w:r w:rsidR="0032229A" w:rsidRPr="008E4932">
        <w:rPr>
          <w:lang w:val="uk-UA"/>
        </w:rPr>
        <w:t xml:space="preserve">є правонаступником </w:t>
      </w:r>
      <w:r w:rsidR="008E4932" w:rsidRPr="008E4932">
        <w:rPr>
          <w:lang w:val="uk-UA"/>
        </w:rPr>
        <w:t xml:space="preserve">комунального некомерційного підприємства Фастівської районної ради «Фастівська центральна районна лікарня» </w:t>
      </w:r>
      <w:r w:rsidR="008E4932">
        <w:rPr>
          <w:lang w:val="uk-UA"/>
        </w:rPr>
        <w:t xml:space="preserve">та </w:t>
      </w:r>
      <w:r w:rsidR="0032229A" w:rsidRPr="008E4932">
        <w:rPr>
          <w:lang w:val="uk-UA"/>
        </w:rPr>
        <w:t>усього майна, всіх прав та обов’язків зазначеного комунального закладу.</w:t>
      </w:r>
    </w:p>
    <w:p w:rsidR="0032229A" w:rsidRDefault="00F824D3" w:rsidP="00F824D3">
      <w:pPr>
        <w:jc w:val="both"/>
        <w:rPr>
          <w:lang w:val="uk-UA"/>
        </w:rPr>
      </w:pPr>
      <w:r w:rsidRPr="00941866">
        <w:rPr>
          <w:lang w:val="uk-UA"/>
        </w:rPr>
        <w:t>1.3. Підприємство</w:t>
      </w:r>
      <w:r w:rsidR="008E4932" w:rsidRPr="00941866">
        <w:rPr>
          <w:lang w:val="uk-UA"/>
        </w:rPr>
        <w:t xml:space="preserve"> </w:t>
      </w:r>
      <w:r w:rsidR="0032229A" w:rsidRPr="00941866">
        <w:rPr>
          <w:lang w:val="uk-UA"/>
        </w:rPr>
        <w:t xml:space="preserve">знаходиться у </w:t>
      </w:r>
      <w:r w:rsidR="00AC117F" w:rsidRPr="00941866">
        <w:rPr>
          <w:lang w:val="uk-UA"/>
        </w:rPr>
        <w:t xml:space="preserve">комунальній </w:t>
      </w:r>
      <w:r w:rsidR="0032229A" w:rsidRPr="00941866">
        <w:rPr>
          <w:lang w:val="uk-UA"/>
        </w:rPr>
        <w:t xml:space="preserve">власності </w:t>
      </w:r>
      <w:r w:rsidR="002429E7" w:rsidRPr="00941866">
        <w:rPr>
          <w:lang w:val="uk-UA"/>
        </w:rPr>
        <w:t>Фастівської міської територіальної</w:t>
      </w:r>
      <w:r w:rsidR="0032229A" w:rsidRPr="00941866">
        <w:rPr>
          <w:lang w:val="uk-UA"/>
        </w:rPr>
        <w:t xml:space="preserve"> громад</w:t>
      </w:r>
      <w:r w:rsidR="002429E7" w:rsidRPr="00941866">
        <w:rPr>
          <w:lang w:val="uk-UA"/>
        </w:rPr>
        <w:t>и</w:t>
      </w:r>
      <w:r w:rsidR="00941866">
        <w:rPr>
          <w:lang w:val="uk-UA"/>
        </w:rPr>
        <w:t xml:space="preserve"> </w:t>
      </w:r>
      <w:r w:rsidR="008E4932" w:rsidRPr="00941866">
        <w:rPr>
          <w:lang w:val="uk-UA"/>
        </w:rPr>
        <w:t>в особі Фастівської міської ради</w:t>
      </w:r>
      <w:r w:rsidR="001A7C82" w:rsidRPr="00941866">
        <w:rPr>
          <w:lang w:val="uk-UA"/>
        </w:rPr>
        <w:t>.</w:t>
      </w:r>
    </w:p>
    <w:p w:rsidR="0032229A" w:rsidRPr="00F824D3" w:rsidRDefault="0032229A" w:rsidP="0032229A">
      <w:pPr>
        <w:jc w:val="both"/>
        <w:rPr>
          <w:lang w:val="uk-UA"/>
        </w:rPr>
      </w:pPr>
      <w:r w:rsidRPr="00F824D3">
        <w:t>1.4. Засновником</w:t>
      </w:r>
      <w:r w:rsidR="008E4932">
        <w:rPr>
          <w:lang w:val="uk-UA"/>
        </w:rPr>
        <w:t xml:space="preserve"> </w:t>
      </w:r>
      <w:r w:rsidRPr="00F824D3">
        <w:rPr>
          <w:lang w:val="uk-UA"/>
        </w:rPr>
        <w:t xml:space="preserve">Підприємства є Фастівська </w:t>
      </w:r>
      <w:r w:rsidR="00FE30B2">
        <w:rPr>
          <w:lang w:val="uk-UA"/>
        </w:rPr>
        <w:t xml:space="preserve">міська </w:t>
      </w:r>
      <w:r w:rsidR="00A604D9">
        <w:rPr>
          <w:lang w:val="uk-UA"/>
        </w:rPr>
        <w:t>рада (надалі – Засновник).</w:t>
      </w:r>
    </w:p>
    <w:p w:rsidR="0032229A" w:rsidRDefault="0032229A" w:rsidP="00F824D3">
      <w:pPr>
        <w:jc w:val="both"/>
        <w:rPr>
          <w:lang w:val="uk-UA"/>
        </w:rPr>
      </w:pPr>
      <w:r w:rsidRPr="00F824D3">
        <w:rPr>
          <w:lang w:val="uk-UA"/>
        </w:rPr>
        <w:t xml:space="preserve">1.5. </w:t>
      </w:r>
      <w:r w:rsidRPr="008E4932">
        <w:rPr>
          <w:lang w:val="uk-UA"/>
        </w:rPr>
        <w:t xml:space="preserve">Підприємство належить до сфери управління </w:t>
      </w:r>
      <w:r w:rsidR="00CF496D" w:rsidRPr="008E4932">
        <w:rPr>
          <w:lang w:val="uk-UA"/>
        </w:rPr>
        <w:t xml:space="preserve">виконавчого комітету </w:t>
      </w:r>
      <w:r w:rsidRPr="008E4932">
        <w:rPr>
          <w:lang w:val="uk-UA"/>
        </w:rPr>
        <w:t xml:space="preserve">Фастівської </w:t>
      </w:r>
      <w:r w:rsidR="00CF496D" w:rsidRPr="008E4932">
        <w:rPr>
          <w:lang w:val="uk-UA"/>
        </w:rPr>
        <w:t xml:space="preserve">міської ради </w:t>
      </w:r>
      <w:r w:rsidRPr="008E4932">
        <w:rPr>
          <w:lang w:val="uk-UA"/>
        </w:rPr>
        <w:t>(надалі – Орган управління).</w:t>
      </w:r>
    </w:p>
    <w:p w:rsidR="0032229A" w:rsidRDefault="00F824D3" w:rsidP="00F824D3">
      <w:pPr>
        <w:jc w:val="both"/>
      </w:pPr>
      <w:r w:rsidRPr="00F824D3">
        <w:t>1.</w:t>
      </w:r>
      <w:r w:rsidR="0032229A">
        <w:rPr>
          <w:lang w:val="uk-UA"/>
        </w:rPr>
        <w:t>6</w:t>
      </w:r>
      <w:r w:rsidRPr="00F824D3">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32229A" w:rsidRDefault="00F824D3" w:rsidP="00F824D3">
      <w:pPr>
        <w:jc w:val="both"/>
      </w:pPr>
      <w:r w:rsidRPr="00F824D3">
        <w:t>1.</w:t>
      </w:r>
      <w:r w:rsidR="0032229A">
        <w:rPr>
          <w:lang w:val="uk-UA"/>
        </w:rPr>
        <w:t>7</w:t>
      </w:r>
      <w:r w:rsidRPr="00F824D3">
        <w:t xml:space="preserve">.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32229A" w:rsidRDefault="00F824D3" w:rsidP="00F824D3">
      <w:pPr>
        <w:jc w:val="both"/>
      </w:pPr>
      <w:r w:rsidRPr="00F824D3">
        <w:t>1.</w:t>
      </w:r>
      <w:r w:rsidR="0032229A">
        <w:rPr>
          <w:lang w:val="uk-UA"/>
        </w:rPr>
        <w:t>8</w:t>
      </w:r>
      <w:r w:rsidRPr="00F824D3">
        <w:t>. Не вважається розподілом доходів Підприємства, в розумінні п. 1.</w:t>
      </w:r>
      <w:r w:rsidR="0032229A">
        <w:rPr>
          <w:lang w:val="uk-UA"/>
        </w:rPr>
        <w:t>7</w:t>
      </w:r>
      <w:r w:rsidRPr="00F824D3">
        <w:t xml:space="preserve">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32229A" w:rsidRDefault="00F824D3" w:rsidP="00F824D3">
      <w:pPr>
        <w:jc w:val="both"/>
      </w:pPr>
      <w:r w:rsidRPr="00F824D3">
        <w:t>1.</w:t>
      </w:r>
      <w:r w:rsidR="0032229A">
        <w:rPr>
          <w:lang w:val="uk-UA"/>
        </w:rPr>
        <w:t>9</w:t>
      </w:r>
      <w:r w:rsidRPr="00F824D3">
        <w:t>.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w:t>
      </w:r>
      <w:r w:rsidR="00486271">
        <w:t>аїни, актами Президента України</w:t>
      </w:r>
      <w:r w:rsidR="00486271">
        <w:rPr>
          <w:lang w:val="uk-UA"/>
        </w:rPr>
        <w:t xml:space="preserve">, розпорядженнями та постановами </w:t>
      </w:r>
      <w:r w:rsidRPr="00F824D3">
        <w:t xml:space="preserve">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p>
    <w:p w:rsidR="0032229A" w:rsidRDefault="0032229A" w:rsidP="00F824D3">
      <w:pPr>
        <w:jc w:val="both"/>
      </w:pPr>
    </w:p>
    <w:p w:rsidR="0032229A" w:rsidRPr="0032229A" w:rsidRDefault="00F824D3" w:rsidP="0032229A">
      <w:pPr>
        <w:jc w:val="center"/>
        <w:rPr>
          <w:b/>
        </w:rPr>
      </w:pPr>
      <w:r w:rsidRPr="0032229A">
        <w:rPr>
          <w:b/>
        </w:rPr>
        <w:t>2. НАЙМЕНУВАННЯ ТА МІСЦЕЗНАХОДЖЕННЯ</w:t>
      </w:r>
    </w:p>
    <w:p w:rsidR="0032229A" w:rsidRDefault="0032229A" w:rsidP="00F824D3">
      <w:pPr>
        <w:jc w:val="both"/>
      </w:pPr>
    </w:p>
    <w:p w:rsidR="0032229A" w:rsidRPr="00F824D3" w:rsidRDefault="0032229A" w:rsidP="0032229A">
      <w:pPr>
        <w:jc w:val="both"/>
      </w:pPr>
      <w:r w:rsidRPr="00F824D3">
        <w:t xml:space="preserve">2.1. Найменування: </w:t>
      </w:r>
    </w:p>
    <w:p w:rsidR="0032229A" w:rsidRPr="00096D1E" w:rsidRDefault="0032229A" w:rsidP="0032229A">
      <w:pPr>
        <w:jc w:val="both"/>
      </w:pPr>
      <w:r w:rsidRPr="00F824D3">
        <w:t>2.1.1. Повне найменування Підприємства –</w:t>
      </w:r>
      <w:r w:rsidRPr="00F824D3">
        <w:rPr>
          <w:lang w:val="uk-UA"/>
        </w:rPr>
        <w:t xml:space="preserve"> Комунальне некомерційне підприємство Фастівської </w:t>
      </w:r>
      <w:r w:rsidR="00A32F8D" w:rsidRPr="00096D1E">
        <w:rPr>
          <w:lang w:val="uk-UA"/>
        </w:rPr>
        <w:t>місько</w:t>
      </w:r>
      <w:r w:rsidRPr="00096D1E">
        <w:rPr>
          <w:lang w:val="uk-UA"/>
        </w:rPr>
        <w:t xml:space="preserve">ї ради </w:t>
      </w:r>
      <w:r w:rsidR="00147B46" w:rsidRPr="00356FE3">
        <w:rPr>
          <w:lang w:val="uk-UA"/>
        </w:rPr>
        <w:t xml:space="preserve">«Фастівська </w:t>
      </w:r>
      <w:r w:rsidR="00E24A9F">
        <w:rPr>
          <w:lang w:val="uk-UA"/>
        </w:rPr>
        <w:t>багатопрофільна</w:t>
      </w:r>
      <w:r w:rsidR="00E24A9F" w:rsidRPr="00356FE3">
        <w:rPr>
          <w:lang w:val="uk-UA"/>
        </w:rPr>
        <w:t xml:space="preserve"> </w:t>
      </w:r>
      <w:r w:rsidR="00147B46" w:rsidRPr="00356FE3">
        <w:rPr>
          <w:lang w:val="uk-UA"/>
        </w:rPr>
        <w:t>лікарня</w:t>
      </w:r>
      <w:r w:rsidR="00147B46">
        <w:rPr>
          <w:lang w:val="uk-UA"/>
        </w:rPr>
        <w:t xml:space="preserve"> інтенсивного лікування</w:t>
      </w:r>
      <w:r w:rsidR="00147B46" w:rsidRPr="00356FE3">
        <w:rPr>
          <w:lang w:val="uk-UA"/>
        </w:rPr>
        <w:t>»</w:t>
      </w:r>
    </w:p>
    <w:p w:rsidR="00486271" w:rsidRDefault="0032229A" w:rsidP="00486271">
      <w:pPr>
        <w:jc w:val="both"/>
        <w:rPr>
          <w:lang w:val="uk-UA"/>
        </w:rPr>
      </w:pPr>
      <w:r w:rsidRPr="00096D1E">
        <w:t xml:space="preserve">2.1.2. Скорочене найменування Підприємства: – </w:t>
      </w:r>
      <w:bookmarkStart w:id="0" w:name="_GoBack"/>
      <w:r w:rsidRPr="00096D1E">
        <w:t xml:space="preserve">КНП </w:t>
      </w:r>
      <w:r w:rsidRPr="00096D1E">
        <w:rPr>
          <w:lang w:val="uk-UA"/>
        </w:rPr>
        <w:t>Ф</w:t>
      </w:r>
      <w:r w:rsidR="00660535" w:rsidRPr="00096D1E">
        <w:rPr>
          <w:lang w:val="uk-UA"/>
        </w:rPr>
        <w:t>М</w:t>
      </w:r>
      <w:r w:rsidR="00147B46">
        <w:rPr>
          <w:lang w:val="uk-UA"/>
        </w:rPr>
        <w:t xml:space="preserve">Р «Фастівська </w:t>
      </w:r>
      <w:r w:rsidR="00E24A9F">
        <w:rPr>
          <w:lang w:val="uk-UA"/>
        </w:rPr>
        <w:t>Б</w:t>
      </w:r>
      <w:r w:rsidRPr="00096D1E">
        <w:rPr>
          <w:lang w:val="uk-UA"/>
        </w:rPr>
        <w:t>Л</w:t>
      </w:r>
      <w:r w:rsidR="00147B46">
        <w:rPr>
          <w:lang w:val="uk-UA"/>
        </w:rPr>
        <w:t>ІЛ</w:t>
      </w:r>
      <w:r w:rsidRPr="00096D1E">
        <w:rPr>
          <w:lang w:val="uk-UA"/>
        </w:rPr>
        <w:t>».</w:t>
      </w:r>
      <w:bookmarkEnd w:id="0"/>
    </w:p>
    <w:p w:rsidR="0032229A" w:rsidRPr="00F824D3" w:rsidRDefault="0032229A" w:rsidP="0032229A">
      <w:pPr>
        <w:jc w:val="both"/>
        <w:rPr>
          <w:lang w:val="uk-UA"/>
        </w:rPr>
      </w:pPr>
      <w:r w:rsidRPr="00097831">
        <w:rPr>
          <w:lang w:val="uk-UA"/>
        </w:rPr>
        <w:t xml:space="preserve">2.2. </w:t>
      </w:r>
      <w:r w:rsidR="00097831">
        <w:rPr>
          <w:lang w:val="uk-UA"/>
        </w:rPr>
        <w:t>Юридична адреса – 0850</w:t>
      </w:r>
      <w:r w:rsidR="00660535" w:rsidRPr="00096D1E">
        <w:rPr>
          <w:lang w:val="uk-UA"/>
        </w:rPr>
        <w:t>0</w:t>
      </w:r>
      <w:r w:rsidRPr="00096D1E">
        <w:rPr>
          <w:lang w:val="uk-UA"/>
        </w:rPr>
        <w:t>, Київська</w:t>
      </w:r>
      <w:r w:rsidR="00486271">
        <w:rPr>
          <w:lang w:val="uk-UA"/>
        </w:rPr>
        <w:t xml:space="preserve"> область, </w:t>
      </w:r>
      <w:r w:rsidR="00097831">
        <w:rPr>
          <w:lang w:val="uk-UA"/>
        </w:rPr>
        <w:t>м. Фастів,</w:t>
      </w:r>
      <w:r w:rsidR="00486271">
        <w:rPr>
          <w:lang w:val="uk-UA"/>
        </w:rPr>
        <w:t xml:space="preserve"> вул.</w:t>
      </w:r>
      <w:r w:rsidR="00097831">
        <w:rPr>
          <w:lang w:val="uk-UA"/>
        </w:rPr>
        <w:t xml:space="preserve"> Л. Толстого, </w:t>
      </w:r>
      <w:r w:rsidR="000F7283">
        <w:rPr>
          <w:lang w:val="uk-UA"/>
        </w:rPr>
        <w:t>17</w:t>
      </w:r>
      <w:r w:rsidR="00486271">
        <w:rPr>
          <w:lang w:val="uk-UA"/>
        </w:rPr>
        <w:t>.</w:t>
      </w:r>
    </w:p>
    <w:p w:rsidR="0032229A" w:rsidRPr="00F824D3" w:rsidRDefault="0032229A" w:rsidP="00B5439C">
      <w:pPr>
        <w:pStyle w:val="2"/>
        <w:ind w:left="0" w:firstLine="0"/>
        <w:jc w:val="both"/>
        <w:rPr>
          <w:lang w:val="uk-UA"/>
        </w:rPr>
      </w:pPr>
      <w:r w:rsidRPr="00F824D3">
        <w:rPr>
          <w:lang w:val="uk-UA"/>
        </w:rPr>
        <w:t>2.3</w:t>
      </w:r>
      <w:r w:rsidRPr="00097831">
        <w:rPr>
          <w:lang w:val="uk-UA"/>
        </w:rPr>
        <w:t xml:space="preserve">. </w:t>
      </w:r>
      <w:r w:rsidRPr="00F824D3">
        <w:rPr>
          <w:lang w:val="uk-UA"/>
        </w:rPr>
        <w:t>Місце провадження господарської діяльності:</w:t>
      </w:r>
    </w:p>
    <w:p w:rsidR="0032229A" w:rsidRPr="00F824D3" w:rsidRDefault="0032229A" w:rsidP="00B5439C">
      <w:pPr>
        <w:numPr>
          <w:ilvl w:val="0"/>
          <w:numId w:val="1"/>
        </w:numPr>
        <w:suppressAutoHyphens/>
        <w:jc w:val="both"/>
        <w:rPr>
          <w:lang w:val="uk-UA"/>
        </w:rPr>
      </w:pPr>
      <w:r w:rsidRPr="00F824D3">
        <w:rPr>
          <w:lang w:val="uk-UA"/>
        </w:rPr>
        <w:t>Київська обл., Фастівський район, селище Борова, вул. Глібова, буд. 3;</w:t>
      </w:r>
    </w:p>
    <w:p w:rsidR="0032229A" w:rsidRPr="00F824D3" w:rsidRDefault="0032229A" w:rsidP="00B5439C">
      <w:pPr>
        <w:numPr>
          <w:ilvl w:val="0"/>
          <w:numId w:val="1"/>
        </w:numPr>
        <w:suppressAutoHyphens/>
        <w:jc w:val="both"/>
        <w:rPr>
          <w:lang w:val="uk-UA"/>
        </w:rPr>
      </w:pPr>
      <w:r w:rsidRPr="00F824D3">
        <w:rPr>
          <w:lang w:val="uk-UA"/>
        </w:rPr>
        <w:t>Київська обл., м. Фастів, вул. Льва Толстого, буд. 28;</w:t>
      </w:r>
    </w:p>
    <w:p w:rsidR="0032229A" w:rsidRPr="00F824D3" w:rsidRDefault="0032229A" w:rsidP="00B5439C">
      <w:pPr>
        <w:numPr>
          <w:ilvl w:val="0"/>
          <w:numId w:val="1"/>
        </w:numPr>
        <w:suppressAutoHyphens/>
        <w:jc w:val="both"/>
        <w:rPr>
          <w:lang w:val="uk-UA"/>
        </w:rPr>
      </w:pPr>
      <w:r w:rsidRPr="00F824D3">
        <w:rPr>
          <w:lang w:val="uk-UA"/>
        </w:rPr>
        <w:t>Київська обл., м. Фастів, вул. Льва Толстого, буд. 17;</w:t>
      </w:r>
    </w:p>
    <w:p w:rsidR="0032229A" w:rsidRDefault="0032229A" w:rsidP="00B5439C">
      <w:pPr>
        <w:numPr>
          <w:ilvl w:val="0"/>
          <w:numId w:val="1"/>
        </w:numPr>
        <w:suppressAutoHyphens/>
        <w:jc w:val="both"/>
        <w:rPr>
          <w:lang w:val="uk-UA"/>
        </w:rPr>
      </w:pPr>
      <w:r w:rsidRPr="00F824D3">
        <w:rPr>
          <w:lang w:val="uk-UA"/>
        </w:rPr>
        <w:lastRenderedPageBreak/>
        <w:t>Київська обл., м. Фастів, вул. Київська, буд. 57.</w:t>
      </w:r>
    </w:p>
    <w:p w:rsidR="0089410F" w:rsidRDefault="0089410F" w:rsidP="0089410F">
      <w:pPr>
        <w:suppressAutoHyphens/>
        <w:spacing w:line="360" w:lineRule="auto"/>
        <w:jc w:val="both"/>
        <w:rPr>
          <w:lang w:val="uk-UA"/>
        </w:rPr>
      </w:pPr>
    </w:p>
    <w:p w:rsidR="0032229A" w:rsidRPr="0032229A" w:rsidRDefault="00F824D3" w:rsidP="0032229A">
      <w:pPr>
        <w:jc w:val="center"/>
        <w:rPr>
          <w:b/>
        </w:rPr>
      </w:pPr>
      <w:r w:rsidRPr="0032229A">
        <w:rPr>
          <w:b/>
        </w:rPr>
        <w:t>3. МЕТА ТА ПРЕДМЕТ ДІЯЛЬНОСТІ</w:t>
      </w:r>
    </w:p>
    <w:p w:rsidR="0032229A" w:rsidRDefault="0032229A" w:rsidP="00F824D3">
      <w:pPr>
        <w:jc w:val="both"/>
      </w:pPr>
    </w:p>
    <w:p w:rsidR="0032229A" w:rsidRDefault="00F824D3" w:rsidP="00F824D3">
      <w:pPr>
        <w:jc w:val="both"/>
      </w:pPr>
      <w:r w:rsidRPr="00F824D3">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D05B60" w:rsidRDefault="00F824D3" w:rsidP="00F824D3">
      <w:pPr>
        <w:jc w:val="both"/>
      </w:pPr>
      <w:r w:rsidRPr="00F824D3">
        <w:t xml:space="preserve">3.2. Відповідно до поставленої мети предметом діяльності Підприємства є: </w:t>
      </w:r>
    </w:p>
    <w:p w:rsidR="00D05B60" w:rsidRDefault="00036151" w:rsidP="00F824D3">
      <w:pPr>
        <w:jc w:val="both"/>
      </w:pPr>
      <w:r>
        <w:rPr>
          <w:lang w:val="uk-UA"/>
        </w:rPr>
        <w:t xml:space="preserve">- </w:t>
      </w:r>
      <w:r w:rsidR="00F824D3" w:rsidRPr="00F824D3">
        <w:t xml:space="preserve">створення разом із </w:t>
      </w:r>
      <w:r w:rsidR="0032229A">
        <w:rPr>
          <w:lang w:val="uk-UA"/>
        </w:rPr>
        <w:t>Засновником</w:t>
      </w:r>
      <w:r w:rsidR="00F824D3" w:rsidRPr="00F824D3">
        <w:t xml:space="preserve">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D05B60" w:rsidRDefault="00036151" w:rsidP="00F824D3">
      <w:pPr>
        <w:jc w:val="both"/>
      </w:pPr>
      <w:r>
        <w:rPr>
          <w:lang w:val="uk-UA"/>
        </w:rPr>
        <w:t xml:space="preserve">- </w:t>
      </w:r>
      <w:r w:rsidR="00F824D3" w:rsidRPr="00F824D3">
        <w:t xml:space="preserve">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D05B60" w:rsidRDefault="0002215C" w:rsidP="00F824D3">
      <w:pPr>
        <w:jc w:val="both"/>
      </w:pPr>
      <w:r>
        <w:rPr>
          <w:lang w:val="uk-UA"/>
        </w:rPr>
        <w:t xml:space="preserve">- </w:t>
      </w:r>
      <w:r w:rsidR="00F824D3" w:rsidRPr="00F824D3">
        <w:t xml:space="preserve">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D05B60" w:rsidRDefault="0002215C" w:rsidP="00F824D3">
      <w:pPr>
        <w:jc w:val="both"/>
      </w:pPr>
      <w:r>
        <w:rPr>
          <w:lang w:val="uk-UA"/>
        </w:rPr>
        <w:t xml:space="preserve">- </w:t>
      </w:r>
      <w:r w:rsidR="00F824D3" w:rsidRPr="00F824D3">
        <w:t xml:space="preserve">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 </w:t>
      </w:r>
    </w:p>
    <w:p w:rsidR="00D05B60" w:rsidRDefault="0002215C" w:rsidP="00F824D3">
      <w:pPr>
        <w:jc w:val="both"/>
      </w:pPr>
      <w:r>
        <w:rPr>
          <w:lang w:val="uk-UA"/>
        </w:rPr>
        <w:t xml:space="preserve">- </w:t>
      </w:r>
      <w:r w:rsidR="00F824D3" w:rsidRPr="00F824D3">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D05B60" w:rsidRDefault="0002215C" w:rsidP="00F824D3">
      <w:pPr>
        <w:jc w:val="both"/>
      </w:pPr>
      <w:r>
        <w:rPr>
          <w:lang w:val="uk-UA"/>
        </w:rPr>
        <w:t xml:space="preserve">- </w:t>
      </w:r>
      <w:r w:rsidR="00F824D3" w:rsidRPr="00F824D3">
        <w:t xml:space="preserve">проведення експертизи тимчасової непрацездатності та контролю за видачею листків непрацездатності; </w:t>
      </w:r>
    </w:p>
    <w:p w:rsidR="00D05B60" w:rsidRDefault="00425CAA" w:rsidP="00F824D3">
      <w:pPr>
        <w:jc w:val="both"/>
      </w:pPr>
      <w:r>
        <w:rPr>
          <w:lang w:val="uk-UA"/>
        </w:rPr>
        <w:t xml:space="preserve">- </w:t>
      </w:r>
      <w:r w:rsidR="00F824D3" w:rsidRPr="00F824D3">
        <w:t xml:space="preserve">направлення на медико-соціальну експертизу осіб зі стійкою втратою працездатності; </w:t>
      </w:r>
    </w:p>
    <w:p w:rsidR="00D05B60" w:rsidRDefault="00425CAA" w:rsidP="00F824D3">
      <w:pPr>
        <w:jc w:val="both"/>
      </w:pPr>
      <w:r>
        <w:rPr>
          <w:lang w:val="uk-UA"/>
        </w:rPr>
        <w:t xml:space="preserve">- </w:t>
      </w:r>
      <w:r w:rsidR="00F824D3" w:rsidRPr="00F824D3">
        <w:t xml:space="preserve">проведення профілактичних оглядів; </w:t>
      </w:r>
    </w:p>
    <w:p w:rsidR="00D05B60" w:rsidRDefault="00274F6D" w:rsidP="00F824D3">
      <w:pPr>
        <w:jc w:val="both"/>
      </w:pPr>
      <w:r>
        <w:rPr>
          <w:lang w:val="uk-UA"/>
        </w:rPr>
        <w:t xml:space="preserve">- </w:t>
      </w:r>
      <w:r w:rsidR="00F824D3" w:rsidRPr="00F824D3">
        <w:t xml:space="preserve">придбання, зберігання, перевезення, реалізація (відпуск), знищення, використання наркотичних засобів, психотропних речовин, прекурсорів; </w:t>
      </w:r>
    </w:p>
    <w:p w:rsidR="00D05B60" w:rsidRDefault="00274F6D" w:rsidP="00F824D3">
      <w:pPr>
        <w:jc w:val="both"/>
      </w:pPr>
      <w:r>
        <w:rPr>
          <w:lang w:val="uk-UA"/>
        </w:rPr>
        <w:t xml:space="preserve">- </w:t>
      </w:r>
      <w:r w:rsidR="00F824D3" w:rsidRPr="00F824D3">
        <w:t xml:space="preserve">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D05B60" w:rsidRDefault="00F824D3" w:rsidP="00F824D3">
      <w:pPr>
        <w:jc w:val="both"/>
      </w:pPr>
      <w:r w:rsidRPr="00F824D3">
        <w:t>3.</w:t>
      </w:r>
      <w:r w:rsidR="00D05B60">
        <w:rPr>
          <w:lang w:val="uk-UA"/>
        </w:rPr>
        <w:t>3</w:t>
      </w:r>
      <w:r w:rsidRPr="00F824D3">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w:t>
      </w:r>
      <w:r w:rsidR="00D05B60">
        <w:rPr>
          <w:lang w:val="uk-UA"/>
        </w:rPr>
        <w:t xml:space="preserve">Підприємство </w:t>
      </w:r>
      <w:r w:rsidRPr="00F824D3">
        <w:t xml:space="preserve">отримує його в порядку, визначеному законодавством України. </w:t>
      </w:r>
    </w:p>
    <w:p w:rsidR="00D05B60" w:rsidRDefault="00F824D3" w:rsidP="00F824D3">
      <w:pPr>
        <w:jc w:val="both"/>
      </w:pPr>
      <w:r w:rsidRPr="00F824D3">
        <w:t>3.</w:t>
      </w:r>
      <w:r w:rsidR="00D05B60">
        <w:rPr>
          <w:lang w:val="uk-UA"/>
        </w:rPr>
        <w:t>4</w:t>
      </w:r>
      <w:r w:rsidRPr="00F824D3">
        <w:t xml:space="preserve">. Підприємство має право займатися іншими видами діяльності не передбаченими в даному Статуті і не забороненими законодавством України. </w:t>
      </w:r>
    </w:p>
    <w:p w:rsidR="00D05B60" w:rsidRDefault="00D05B60" w:rsidP="00F824D3">
      <w:pPr>
        <w:jc w:val="both"/>
      </w:pPr>
    </w:p>
    <w:p w:rsidR="00D05B60" w:rsidRPr="00D05B60" w:rsidRDefault="00F824D3" w:rsidP="00D05B60">
      <w:pPr>
        <w:jc w:val="center"/>
        <w:rPr>
          <w:b/>
        </w:rPr>
      </w:pPr>
      <w:r w:rsidRPr="00D05B60">
        <w:rPr>
          <w:b/>
        </w:rPr>
        <w:t>4. ПРАВОВИЙ СТАТУС</w:t>
      </w:r>
    </w:p>
    <w:p w:rsidR="00D05B60" w:rsidRDefault="00D05B60" w:rsidP="00F824D3">
      <w:pPr>
        <w:jc w:val="both"/>
      </w:pPr>
    </w:p>
    <w:p w:rsidR="00D05B60" w:rsidRDefault="00F824D3" w:rsidP="00F824D3">
      <w:pPr>
        <w:jc w:val="both"/>
      </w:pPr>
      <w:r w:rsidRPr="00F824D3">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274F6D" w:rsidRDefault="00F824D3" w:rsidP="00F824D3">
      <w:pPr>
        <w:jc w:val="both"/>
        <w:rPr>
          <w:lang w:val="uk-UA"/>
        </w:rPr>
      </w:pPr>
      <w:r w:rsidRPr="00F824D3">
        <w:t xml:space="preserve">4.2. </w:t>
      </w:r>
      <w:r w:rsidRPr="00096D1E">
        <w:t xml:space="preserve">Підприємство користується закріпленим за ним комунальним майном, що </w:t>
      </w:r>
      <w:r w:rsidR="00274F6D" w:rsidRPr="00041DD1">
        <w:rPr>
          <w:lang w:val="uk-UA"/>
        </w:rPr>
        <w:t xml:space="preserve">є у </w:t>
      </w:r>
      <w:r w:rsidR="00AC117F" w:rsidRPr="00041DD1">
        <w:rPr>
          <w:lang w:val="uk-UA"/>
        </w:rPr>
        <w:t xml:space="preserve">комунальній </w:t>
      </w:r>
      <w:r w:rsidR="00274F6D" w:rsidRPr="00041DD1">
        <w:rPr>
          <w:lang w:val="uk-UA"/>
        </w:rPr>
        <w:t>власності</w:t>
      </w:r>
      <w:r w:rsidR="00096D1E" w:rsidRPr="00041DD1">
        <w:rPr>
          <w:lang w:val="uk-UA"/>
        </w:rPr>
        <w:t xml:space="preserve"> </w:t>
      </w:r>
      <w:r w:rsidR="00274F6D" w:rsidRPr="00041DD1">
        <w:rPr>
          <w:lang w:val="uk-UA"/>
        </w:rPr>
        <w:t>Фастівської міської територіальної</w:t>
      </w:r>
      <w:r w:rsidR="00D05B60" w:rsidRPr="00041DD1">
        <w:rPr>
          <w:lang w:val="uk-UA"/>
        </w:rPr>
        <w:t xml:space="preserve"> громад</w:t>
      </w:r>
      <w:r w:rsidR="00096D1E" w:rsidRPr="00041DD1">
        <w:rPr>
          <w:lang w:val="uk-UA"/>
        </w:rPr>
        <w:t>и в особі Фастівської міської ради.</w:t>
      </w:r>
    </w:p>
    <w:p w:rsidR="00D05B60" w:rsidRPr="00274F6D" w:rsidRDefault="00F824D3" w:rsidP="00F824D3">
      <w:pPr>
        <w:jc w:val="both"/>
        <w:rPr>
          <w:lang w:val="uk-UA"/>
        </w:rPr>
      </w:pPr>
      <w:r w:rsidRPr="00274F6D">
        <w:rPr>
          <w:lang w:val="uk-UA"/>
        </w:rPr>
        <w:t xml:space="preserve">4.3. Підприємство здійснює некомерційну господарську діяльність, організовує свою діяльність відповідно до фінансового плану, </w:t>
      </w:r>
      <w:r w:rsidR="005C6B70" w:rsidRPr="00BF3E62">
        <w:rPr>
          <w:lang w:val="uk-UA"/>
        </w:rPr>
        <w:t>погодженого з органом Управління</w:t>
      </w:r>
      <w:r w:rsidRPr="00BF3E62">
        <w:rPr>
          <w:lang w:val="uk-UA"/>
        </w:rPr>
        <w:t>,</w:t>
      </w:r>
      <w:r w:rsidRPr="00274F6D">
        <w:rPr>
          <w:lang w:val="uk-UA"/>
        </w:rPr>
        <w:t xml:space="preserve">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D05B60" w:rsidRPr="00997E14" w:rsidRDefault="00F824D3" w:rsidP="00F824D3">
      <w:pPr>
        <w:jc w:val="both"/>
        <w:rPr>
          <w:lang w:val="uk-UA"/>
        </w:rPr>
      </w:pPr>
      <w:r w:rsidRPr="00997E14">
        <w:rPr>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w:t>
      </w:r>
      <w:r w:rsidRPr="00997E14">
        <w:rPr>
          <w:lang w:val="uk-UA"/>
        </w:rPr>
        <w:lastRenderedPageBreak/>
        <w:t xml:space="preserve">недійсними, підлягають відшкодуванню зазначеними органами добровільно або за рішенням суду. </w:t>
      </w:r>
    </w:p>
    <w:p w:rsidR="00D05B60" w:rsidRPr="00997E14" w:rsidRDefault="00F824D3" w:rsidP="00F824D3">
      <w:pPr>
        <w:jc w:val="both"/>
        <w:rPr>
          <w:lang w:val="uk-UA"/>
        </w:rPr>
      </w:pPr>
      <w:r w:rsidRPr="00997E14">
        <w:rPr>
          <w:lang w:val="uk-UA"/>
        </w:rPr>
        <w:t xml:space="preserve">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D05B60" w:rsidRDefault="00F824D3" w:rsidP="00F824D3">
      <w:pPr>
        <w:jc w:val="both"/>
      </w:pPr>
      <w:r w:rsidRPr="00F824D3">
        <w:t xml:space="preserve">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p>
    <w:p w:rsidR="00D05B60" w:rsidRPr="005C6B70" w:rsidRDefault="00F824D3" w:rsidP="00F824D3">
      <w:pPr>
        <w:jc w:val="both"/>
        <w:rPr>
          <w:lang w:val="uk-UA"/>
        </w:rPr>
      </w:pPr>
      <w:r w:rsidRPr="00F824D3">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D05B60" w:rsidRPr="00BA6D39" w:rsidRDefault="00F824D3" w:rsidP="00F824D3">
      <w:pPr>
        <w:jc w:val="both"/>
        <w:rPr>
          <w:lang w:val="uk-UA"/>
        </w:rPr>
      </w:pPr>
      <w:r w:rsidRPr="00F824D3">
        <w:t xml:space="preserve">4.8. Підприємство </w:t>
      </w:r>
      <w:r w:rsidR="00377CF0">
        <w:rPr>
          <w:lang w:val="uk-UA"/>
        </w:rPr>
        <w:t xml:space="preserve">самостійно </w:t>
      </w:r>
      <w:r w:rsidR="005C6B70">
        <w:rPr>
          <w:lang w:val="uk-UA"/>
        </w:rPr>
        <w:t xml:space="preserve">визначає </w:t>
      </w:r>
      <w:r w:rsidRPr="00F824D3">
        <w:t xml:space="preserve">свою організаційну структуру, встановлює </w:t>
      </w:r>
      <w:r w:rsidRPr="00BA6D39">
        <w:t>чисельні</w:t>
      </w:r>
      <w:r w:rsidR="00BA6D39">
        <w:t>сть і затверджує штатний розпис</w:t>
      </w:r>
      <w:r w:rsidR="00BA6D39">
        <w:rPr>
          <w:lang w:val="uk-UA"/>
        </w:rPr>
        <w:t xml:space="preserve"> за погодженням з міським головою.</w:t>
      </w:r>
    </w:p>
    <w:p w:rsidR="00D05B60" w:rsidRDefault="00F824D3" w:rsidP="00F824D3">
      <w:pPr>
        <w:jc w:val="both"/>
      </w:pPr>
      <w:r w:rsidRPr="00F824D3">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D05B60" w:rsidRDefault="00D05B60" w:rsidP="00F824D3">
      <w:pPr>
        <w:jc w:val="both"/>
      </w:pPr>
    </w:p>
    <w:p w:rsidR="00D05B60" w:rsidRPr="00D05B60" w:rsidRDefault="00F824D3" w:rsidP="00D05B60">
      <w:pPr>
        <w:jc w:val="center"/>
        <w:rPr>
          <w:b/>
        </w:rPr>
      </w:pPr>
      <w:r w:rsidRPr="00D05B60">
        <w:rPr>
          <w:b/>
        </w:rPr>
        <w:t>5. СТАТУТНИЙ КАПІТАЛ. МАЙНО ТА ФІНАНСУВАННЯ</w:t>
      </w:r>
    </w:p>
    <w:p w:rsidR="00D05B60" w:rsidRDefault="00D05B60" w:rsidP="00F824D3">
      <w:pPr>
        <w:jc w:val="both"/>
      </w:pPr>
    </w:p>
    <w:p w:rsidR="00356FE3" w:rsidRDefault="00F824D3" w:rsidP="00F824D3">
      <w:pPr>
        <w:jc w:val="both"/>
        <w:rPr>
          <w:lang w:val="uk-UA"/>
        </w:rPr>
      </w:pPr>
      <w:r w:rsidRPr="007752A5">
        <w:t>5.1. Майно Підприємства</w:t>
      </w:r>
      <w:r w:rsidR="00D05B60" w:rsidRPr="007752A5">
        <w:rPr>
          <w:lang w:val="uk-UA"/>
        </w:rPr>
        <w:t xml:space="preserve">, що перебуває у комунальній власності </w:t>
      </w:r>
      <w:r w:rsidR="00356FE3" w:rsidRPr="007752A5">
        <w:rPr>
          <w:lang w:val="uk-UA"/>
        </w:rPr>
        <w:t>Фастівської міської територіальної</w:t>
      </w:r>
      <w:r w:rsidR="00D05B60" w:rsidRPr="007752A5">
        <w:rPr>
          <w:lang w:val="uk-UA"/>
        </w:rPr>
        <w:t xml:space="preserve"> громад</w:t>
      </w:r>
      <w:r w:rsidR="00356FE3" w:rsidRPr="007752A5">
        <w:rPr>
          <w:lang w:val="uk-UA"/>
        </w:rPr>
        <w:t>и</w:t>
      </w:r>
      <w:r w:rsidR="004702E4">
        <w:rPr>
          <w:lang w:val="uk-UA"/>
        </w:rPr>
        <w:t xml:space="preserve"> </w:t>
      </w:r>
      <w:r w:rsidR="003509D5">
        <w:rPr>
          <w:lang w:val="uk-UA"/>
        </w:rPr>
        <w:t>в особі Фастівської міської ради</w:t>
      </w:r>
      <w:r w:rsidR="00D05B60" w:rsidRPr="007752A5">
        <w:rPr>
          <w:lang w:val="uk-UA"/>
        </w:rPr>
        <w:t>, надається Підприємству безоплатно</w:t>
      </w:r>
      <w:r w:rsidRPr="007752A5">
        <w:t xml:space="preserve"> </w:t>
      </w:r>
      <w:r w:rsidRPr="004702E4">
        <w:t>і закріплюється за ним на праві оперативного управління</w:t>
      </w:r>
      <w:r w:rsidR="004702E4">
        <w:rPr>
          <w:lang w:val="uk-UA"/>
        </w:rPr>
        <w:t xml:space="preserve">. </w:t>
      </w:r>
      <w:r w:rsidRPr="003509D5">
        <w:rPr>
          <w:lang w:val="uk-UA"/>
        </w:rPr>
        <w:t>Майно Підприємства становлять необоротні та оборотні активи, основні засоби та грошові кошти, а також інші цінності, вартість яких відображається у самостійному балансі Підприємства.</w:t>
      </w:r>
    </w:p>
    <w:p w:rsidR="00D05B60" w:rsidRDefault="00F824D3" w:rsidP="00F824D3">
      <w:pPr>
        <w:jc w:val="both"/>
      </w:pPr>
      <w:r w:rsidRPr="00F824D3">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D05B60" w:rsidRDefault="00F824D3" w:rsidP="00F824D3">
      <w:pPr>
        <w:jc w:val="both"/>
      </w:pPr>
      <w:r w:rsidRPr="00F824D3">
        <w:t xml:space="preserve">5.3. Джерелами формування майна та коштів Підприємства є: </w:t>
      </w:r>
    </w:p>
    <w:p w:rsidR="00D05B60" w:rsidRDefault="00F824D3" w:rsidP="00F824D3">
      <w:pPr>
        <w:jc w:val="both"/>
      </w:pPr>
      <w:r w:rsidRPr="00F824D3">
        <w:t xml:space="preserve">5.3.1. </w:t>
      </w:r>
      <w:r w:rsidRPr="007752A5">
        <w:t>Комунальне майно, передане Підприємству відповідно до рішення про його створення;</w:t>
      </w:r>
    </w:p>
    <w:p w:rsidR="00D05B60" w:rsidRPr="00303714" w:rsidRDefault="00F824D3" w:rsidP="00F824D3">
      <w:pPr>
        <w:jc w:val="both"/>
        <w:rPr>
          <w:lang w:val="uk-UA"/>
        </w:rPr>
      </w:pPr>
      <w:r w:rsidRPr="00F824D3">
        <w:t xml:space="preserve">5.3.2. </w:t>
      </w:r>
      <w:r w:rsidRPr="00433615">
        <w:t xml:space="preserve">Кошти </w:t>
      </w:r>
      <w:r w:rsidR="00DA1819" w:rsidRPr="00433615">
        <w:t xml:space="preserve">бюджету </w:t>
      </w:r>
      <w:r w:rsidR="00DA1819" w:rsidRPr="00433615">
        <w:rPr>
          <w:lang w:val="uk-UA"/>
        </w:rPr>
        <w:t xml:space="preserve">Фастівської </w:t>
      </w:r>
      <w:r w:rsidR="00DA1819" w:rsidRPr="00433615">
        <w:t>міс</w:t>
      </w:r>
      <w:r w:rsidR="00DA1819" w:rsidRPr="00433615">
        <w:rPr>
          <w:lang w:val="uk-UA"/>
        </w:rPr>
        <w:t>ької територіальної громади</w:t>
      </w:r>
      <w:r w:rsidR="007752A5" w:rsidRPr="00433615">
        <w:rPr>
          <w:lang w:val="uk-UA"/>
        </w:rPr>
        <w:t>, кошти обласного та державного бюджету</w:t>
      </w:r>
      <w:r w:rsidRPr="00433615">
        <w:t>;</w:t>
      </w:r>
      <w:r w:rsidR="00303714">
        <w:rPr>
          <w:lang w:val="uk-UA"/>
        </w:rPr>
        <w:t xml:space="preserve"> Національної служби здоров</w:t>
      </w:r>
      <w:r w:rsidR="00303714" w:rsidRPr="00303714">
        <w:t>`</w:t>
      </w:r>
      <w:r w:rsidR="00303714">
        <w:rPr>
          <w:lang w:val="uk-UA"/>
        </w:rPr>
        <w:t>я;</w:t>
      </w:r>
    </w:p>
    <w:p w:rsidR="001F56D1" w:rsidRPr="000B21EA" w:rsidRDefault="00F824D3" w:rsidP="00F824D3">
      <w:pPr>
        <w:jc w:val="both"/>
        <w:rPr>
          <w:lang w:val="uk-UA"/>
        </w:rPr>
      </w:pPr>
      <w:r w:rsidRPr="000B21EA">
        <w:rPr>
          <w:lang w:val="uk-UA"/>
        </w:rPr>
        <w:t xml:space="preserve">5.3.3. Власні надходження Підприємства: кошти та інше майно, одержані від реалізації продукції (робіт, послуг); </w:t>
      </w:r>
    </w:p>
    <w:p w:rsidR="001F56D1" w:rsidRDefault="00F824D3" w:rsidP="00F824D3">
      <w:pPr>
        <w:jc w:val="both"/>
      </w:pPr>
      <w:r w:rsidRPr="00F824D3">
        <w:t xml:space="preserve">5.3.4. Цільові кошти; </w:t>
      </w:r>
    </w:p>
    <w:p w:rsidR="001F56D1" w:rsidRDefault="00F824D3" w:rsidP="00F824D3">
      <w:pPr>
        <w:jc w:val="both"/>
      </w:pPr>
      <w:r w:rsidRPr="00F824D3">
        <w:t xml:space="preserve">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1F56D1" w:rsidRDefault="00F824D3" w:rsidP="00F824D3">
      <w:pPr>
        <w:jc w:val="both"/>
      </w:pPr>
      <w:r w:rsidRPr="00F824D3">
        <w:t xml:space="preserve">5.3.6. Кредити банків; </w:t>
      </w:r>
    </w:p>
    <w:p w:rsidR="001F56D1" w:rsidRDefault="00F824D3" w:rsidP="00F824D3">
      <w:pPr>
        <w:jc w:val="both"/>
      </w:pPr>
      <w:r w:rsidRPr="00F824D3">
        <w:t xml:space="preserve">5.3.7. Майно, придбане у інших юридичних або фізичних осіб; </w:t>
      </w:r>
    </w:p>
    <w:p w:rsidR="001F56D1" w:rsidRDefault="00F824D3" w:rsidP="00F824D3">
      <w:pPr>
        <w:jc w:val="both"/>
      </w:pPr>
      <w:r w:rsidRPr="00F824D3">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w:t>
      </w:r>
      <w:r w:rsidR="00E63162">
        <w:t>рограм розвитку медичної галузі</w:t>
      </w:r>
      <w:r w:rsidR="00E63162">
        <w:rPr>
          <w:lang w:val="uk-UA"/>
        </w:rPr>
        <w:t xml:space="preserve">,  </w:t>
      </w:r>
      <w:r w:rsidR="00E63162" w:rsidRPr="00303714">
        <w:rPr>
          <w:lang w:val="uk-UA"/>
        </w:rPr>
        <w:t>а також грандові кошти</w:t>
      </w:r>
      <w:r w:rsidR="00303714">
        <w:rPr>
          <w:lang w:val="uk-UA"/>
        </w:rPr>
        <w:t xml:space="preserve"> </w:t>
      </w:r>
      <w:r w:rsidR="00E847BA" w:rsidRPr="00303714">
        <w:rPr>
          <w:lang w:val="uk-UA"/>
        </w:rPr>
        <w:t>(уточнити текстовку)</w:t>
      </w:r>
      <w:r w:rsidRPr="00F824D3">
        <w:t xml:space="preserve"> </w:t>
      </w:r>
    </w:p>
    <w:p w:rsidR="003509D5" w:rsidRPr="003509D5" w:rsidRDefault="00F824D3" w:rsidP="00F824D3">
      <w:pPr>
        <w:jc w:val="both"/>
        <w:rPr>
          <w:lang w:val="uk-UA"/>
        </w:rPr>
      </w:pPr>
      <w:r w:rsidRPr="00F824D3">
        <w:t xml:space="preserve">5.3.9. </w:t>
      </w:r>
      <w:r w:rsidR="003509D5">
        <w:rPr>
          <w:lang w:val="uk-UA"/>
        </w:rPr>
        <w:t>Інші власні надходження підприємства (благодійні внески, гранти, дарунки, всі</w:t>
      </w:r>
      <w:r w:rsidR="00AF5BA6">
        <w:rPr>
          <w:lang w:val="uk-UA"/>
        </w:rPr>
        <w:t xml:space="preserve"> види добровільної безоплатної допомоги, внески від спонсорів та меценатів</w:t>
      </w:r>
      <w:r w:rsidR="003509D5">
        <w:rPr>
          <w:lang w:val="uk-UA"/>
        </w:rPr>
        <w:t>)</w:t>
      </w:r>
      <w:r w:rsidR="00AF5BA6">
        <w:rPr>
          <w:lang w:val="uk-UA"/>
        </w:rPr>
        <w:t>.</w:t>
      </w:r>
    </w:p>
    <w:p w:rsidR="00303714" w:rsidRDefault="003509D5" w:rsidP="00F824D3">
      <w:pPr>
        <w:jc w:val="both"/>
        <w:rPr>
          <w:lang w:val="uk-UA"/>
        </w:rPr>
      </w:pPr>
      <w:r>
        <w:rPr>
          <w:lang w:val="uk-UA"/>
        </w:rPr>
        <w:t>5.3</w:t>
      </w:r>
      <w:r w:rsidR="00AF5BA6">
        <w:rPr>
          <w:lang w:val="uk-UA"/>
        </w:rPr>
        <w:t>.</w:t>
      </w:r>
      <w:r>
        <w:rPr>
          <w:lang w:val="uk-UA"/>
        </w:rPr>
        <w:t>1</w:t>
      </w:r>
      <w:r w:rsidR="00AF5BA6">
        <w:rPr>
          <w:lang w:val="uk-UA"/>
        </w:rPr>
        <w:t>0</w:t>
      </w:r>
      <w:r>
        <w:rPr>
          <w:lang w:val="uk-UA"/>
        </w:rPr>
        <w:t xml:space="preserve">. </w:t>
      </w:r>
      <w:r w:rsidR="00AF5BA6" w:rsidRPr="00F824D3">
        <w:t xml:space="preserve">Майно та кошти, отримані з інших джерел, не заборонених законодавством України; </w:t>
      </w:r>
    </w:p>
    <w:p w:rsidR="001F56D1" w:rsidRDefault="00303714" w:rsidP="00F824D3">
      <w:pPr>
        <w:jc w:val="both"/>
      </w:pPr>
      <w:r>
        <w:rPr>
          <w:lang w:val="uk-UA"/>
        </w:rPr>
        <w:lastRenderedPageBreak/>
        <w:t xml:space="preserve">5.3.11. </w:t>
      </w:r>
      <w:r w:rsidR="00F824D3" w:rsidRPr="00F824D3">
        <w:t xml:space="preserve">Інші джерела, не заборонені законодавством. </w:t>
      </w:r>
    </w:p>
    <w:p w:rsidR="001F56D1" w:rsidRDefault="00F824D3" w:rsidP="00F824D3">
      <w:pPr>
        <w:jc w:val="both"/>
      </w:pPr>
      <w:r w:rsidRPr="00F824D3">
        <w:t xml:space="preserve">5.4. Статутний капітал Підприємства становить: </w:t>
      </w:r>
      <w:r w:rsidR="001F56D1">
        <w:rPr>
          <w:lang w:val="uk-UA"/>
        </w:rPr>
        <w:t>10 000,00 (десять тисяч)</w:t>
      </w:r>
      <w:r w:rsidRPr="00F824D3">
        <w:t xml:space="preserve"> гривень</w:t>
      </w:r>
      <w:r w:rsidR="001F56D1">
        <w:rPr>
          <w:lang w:val="uk-UA"/>
        </w:rPr>
        <w:t>.</w:t>
      </w:r>
    </w:p>
    <w:p w:rsidR="001F56D1" w:rsidRDefault="00F824D3" w:rsidP="00F824D3">
      <w:pPr>
        <w:jc w:val="both"/>
      </w:pPr>
      <w:r w:rsidRPr="00F824D3">
        <w:t xml:space="preserve">5.5. Підприємство може одержувати кредити для виконання статутних завдань </w:t>
      </w:r>
      <w:r w:rsidR="006977CF">
        <w:rPr>
          <w:lang w:val="uk-UA"/>
        </w:rPr>
        <w:t>за згодою</w:t>
      </w:r>
      <w:r w:rsidRPr="00F824D3">
        <w:t xml:space="preserve"> Засновника. </w:t>
      </w:r>
    </w:p>
    <w:p w:rsidR="001F56D1" w:rsidRDefault="00F824D3" w:rsidP="00F824D3">
      <w:pPr>
        <w:jc w:val="both"/>
      </w:pPr>
      <w:r w:rsidRPr="00F824D3">
        <w:t>5.</w:t>
      </w:r>
      <w:r w:rsidR="00C762EC">
        <w:rPr>
          <w:lang w:val="uk-UA"/>
        </w:rPr>
        <w:t>6</w:t>
      </w:r>
      <w:r w:rsidRPr="00F824D3">
        <w:t xml:space="preserve">.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rsidR="001F56D1" w:rsidRDefault="00F824D3" w:rsidP="00F824D3">
      <w:pPr>
        <w:jc w:val="both"/>
      </w:pPr>
      <w:r w:rsidRPr="00F824D3">
        <w:t xml:space="preserve">5.8. Власні надходження Підприємства використовуються відповідно до законодавства України. </w:t>
      </w:r>
    </w:p>
    <w:p w:rsidR="001F56D1" w:rsidRDefault="001F56D1" w:rsidP="00F824D3">
      <w:pPr>
        <w:jc w:val="both"/>
      </w:pPr>
    </w:p>
    <w:p w:rsidR="001F56D1" w:rsidRPr="001F56D1" w:rsidRDefault="00F824D3" w:rsidP="001F56D1">
      <w:pPr>
        <w:jc w:val="center"/>
        <w:rPr>
          <w:b/>
        </w:rPr>
      </w:pPr>
      <w:r w:rsidRPr="001F56D1">
        <w:rPr>
          <w:b/>
        </w:rPr>
        <w:t>6. ПРАВА ТА ОБОВ’ЯЗКИ</w:t>
      </w:r>
    </w:p>
    <w:p w:rsidR="001F56D1" w:rsidRDefault="001F56D1" w:rsidP="00F824D3">
      <w:pPr>
        <w:jc w:val="both"/>
      </w:pPr>
    </w:p>
    <w:p w:rsidR="001F56D1" w:rsidRPr="00AF5BA6" w:rsidRDefault="00F824D3" w:rsidP="00F824D3">
      <w:pPr>
        <w:jc w:val="both"/>
        <w:rPr>
          <w:b/>
        </w:rPr>
      </w:pPr>
      <w:r w:rsidRPr="00AF5BA6">
        <w:rPr>
          <w:b/>
        </w:rPr>
        <w:t xml:space="preserve">6.1. Підприємство має право: </w:t>
      </w:r>
    </w:p>
    <w:p w:rsidR="001F56D1" w:rsidRDefault="00F824D3" w:rsidP="00F824D3">
      <w:pPr>
        <w:jc w:val="both"/>
      </w:pPr>
      <w:r w:rsidRPr="00F824D3">
        <w:t xml:space="preserve">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1F56D1" w:rsidRDefault="00F824D3" w:rsidP="00F824D3">
      <w:pPr>
        <w:jc w:val="both"/>
      </w:pPr>
      <w:r w:rsidRPr="00F824D3">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1F56D1" w:rsidRDefault="00F824D3" w:rsidP="00F824D3">
      <w:pPr>
        <w:jc w:val="both"/>
      </w:pPr>
      <w:r w:rsidRPr="00F824D3">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1F56D1" w:rsidRDefault="00F824D3" w:rsidP="00F824D3">
      <w:pPr>
        <w:jc w:val="both"/>
      </w:pPr>
      <w:r w:rsidRPr="00F824D3">
        <w:t xml:space="preserve">6.1.4 Здійснювати співробітництво з іноземними організаціями відповідно до законодавства. </w:t>
      </w:r>
    </w:p>
    <w:p w:rsidR="001F56D1" w:rsidRDefault="00F824D3" w:rsidP="00F824D3">
      <w:pPr>
        <w:jc w:val="both"/>
      </w:pPr>
      <w:r w:rsidRPr="00F824D3">
        <w:t xml:space="preserve">6.1.5. Самостійно визначати напрямки використання грошових коштів у порядку, визначеному законодавством України, враховуючи норми Статуту. </w:t>
      </w:r>
    </w:p>
    <w:p w:rsidR="001F56D1" w:rsidRPr="00C762EC" w:rsidRDefault="00F824D3" w:rsidP="00F824D3">
      <w:pPr>
        <w:jc w:val="both"/>
        <w:rPr>
          <w:lang w:val="uk-UA"/>
        </w:rPr>
      </w:pPr>
      <w:r w:rsidRPr="00F824D3">
        <w:t>6.1.6. Здійснювати власне будівництво, реконструкцію, капітальний та поточний ремонт основних фондів у визн</w:t>
      </w:r>
      <w:r w:rsidR="00C762EC">
        <w:t>аченому законодавством порядку</w:t>
      </w:r>
      <w:r w:rsidR="00C762EC">
        <w:rPr>
          <w:lang w:val="uk-UA"/>
        </w:rPr>
        <w:t xml:space="preserve">. </w:t>
      </w:r>
    </w:p>
    <w:p w:rsidR="001F56D1" w:rsidRDefault="00F824D3" w:rsidP="00F824D3">
      <w:pPr>
        <w:jc w:val="both"/>
      </w:pPr>
      <w:r w:rsidRPr="00F824D3">
        <w:t>6.1.7. Залучати підприємства, установи та організації для реалізації своїх статутних завдань у визначеному законодавством порядку.</w:t>
      </w:r>
    </w:p>
    <w:p w:rsidR="001F56D1" w:rsidRDefault="00F824D3" w:rsidP="00F824D3">
      <w:pPr>
        <w:jc w:val="both"/>
      </w:pPr>
      <w:r w:rsidRPr="00F824D3">
        <w:t xml:space="preserve"> 6.1.8. Співпрацювати з іншими закладами охорони здоров’я, науковими установами та фізичними особами-підприємцями. </w:t>
      </w:r>
    </w:p>
    <w:p w:rsidR="001F56D1" w:rsidRDefault="00F824D3" w:rsidP="00F824D3">
      <w:pPr>
        <w:jc w:val="both"/>
      </w:pPr>
      <w:r w:rsidRPr="00F824D3">
        <w:t xml:space="preserve">6.1.9. Надавати консультативну допомогу з питань, що належать до його компетенції, спеціалістам інших закладів охорони здоров’я за їх запитом. </w:t>
      </w:r>
    </w:p>
    <w:p w:rsidR="001F56D1" w:rsidRPr="00C762EC" w:rsidRDefault="00F824D3" w:rsidP="00F824D3">
      <w:pPr>
        <w:jc w:val="both"/>
        <w:rPr>
          <w:lang w:val="uk-UA"/>
        </w:rPr>
      </w:pPr>
      <w:r w:rsidRPr="00C23A09">
        <w:t>6.1.10. Створювати структурні підрозділи Підприємства відпо</w:t>
      </w:r>
      <w:r w:rsidR="00C762EC" w:rsidRPr="00C23A09">
        <w:t>відно до законодавства України</w:t>
      </w:r>
      <w:r w:rsidR="00C762EC" w:rsidRPr="00C23A09">
        <w:rPr>
          <w:lang w:val="uk-UA"/>
        </w:rPr>
        <w:t xml:space="preserve"> за погодженням із Засновником.</w:t>
      </w:r>
    </w:p>
    <w:p w:rsidR="001F56D1" w:rsidRDefault="00F824D3" w:rsidP="00F824D3">
      <w:pPr>
        <w:jc w:val="both"/>
      </w:pPr>
      <w:r w:rsidRPr="00F824D3">
        <w:t xml:space="preserve">6.1.11. Здійснювати інші права, що не суперечать законодавству. </w:t>
      </w:r>
    </w:p>
    <w:p w:rsidR="001F56D1" w:rsidRPr="00AF5BA6" w:rsidRDefault="00F824D3" w:rsidP="00F824D3">
      <w:pPr>
        <w:jc w:val="both"/>
        <w:rPr>
          <w:b/>
        </w:rPr>
      </w:pPr>
      <w:r w:rsidRPr="00AF5BA6">
        <w:rPr>
          <w:b/>
        </w:rPr>
        <w:t xml:space="preserve">6.2. Підприємство зобов’язане: </w:t>
      </w:r>
    </w:p>
    <w:p w:rsidR="001F56D1" w:rsidRDefault="00F824D3" w:rsidP="00F824D3">
      <w:pPr>
        <w:jc w:val="both"/>
      </w:pPr>
      <w:r w:rsidRPr="00F824D3">
        <w:t xml:space="preserve">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1F56D1" w:rsidRDefault="00F824D3" w:rsidP="00F824D3">
      <w:pPr>
        <w:jc w:val="both"/>
      </w:pPr>
      <w:r w:rsidRPr="00F824D3">
        <w:t xml:space="preserve">6.2.2. Здійснювати бухгалтерський облік, забезпечувати фінансову та статистичну звітність згідно з законодавством. </w:t>
      </w:r>
    </w:p>
    <w:p w:rsidR="001F56D1" w:rsidRDefault="00F824D3" w:rsidP="00F824D3">
      <w:pPr>
        <w:jc w:val="both"/>
      </w:pPr>
      <w:r w:rsidRPr="00F824D3">
        <w:t>6.2.3. Керуватись у своїй діяльності Конституцією Укр</w:t>
      </w:r>
      <w:r w:rsidR="001F56D1">
        <w:t xml:space="preserve">аїни, законами України, актами </w:t>
      </w:r>
      <w:r w:rsidR="00C762EC">
        <w:t xml:space="preserve"> Президента Україн</w:t>
      </w:r>
      <w:r w:rsidR="00C762EC">
        <w:rPr>
          <w:lang w:val="uk-UA"/>
        </w:rPr>
        <w:t>и, розпорядженнями та постановами К</w:t>
      </w:r>
      <w:r w:rsidRPr="00F824D3">
        <w:t xml:space="preserve">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1F56D1" w:rsidRDefault="00F824D3" w:rsidP="00F824D3">
      <w:pPr>
        <w:jc w:val="both"/>
        <w:rPr>
          <w:lang w:val="uk-UA"/>
        </w:rPr>
      </w:pPr>
      <w:r w:rsidRPr="00F824D3">
        <w:t xml:space="preserve">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p>
    <w:p w:rsidR="00C762EC" w:rsidRPr="00AA1C15" w:rsidRDefault="00C762EC" w:rsidP="00AA1C15">
      <w:pPr>
        <w:autoSpaceDE w:val="0"/>
        <w:autoSpaceDN w:val="0"/>
        <w:adjustRightInd w:val="0"/>
        <w:jc w:val="both"/>
        <w:rPr>
          <w:color w:val="000000"/>
          <w:lang w:val="uk-UA"/>
        </w:rPr>
      </w:pPr>
      <w:r w:rsidRPr="00AA1C15">
        <w:rPr>
          <w:lang w:val="uk-UA"/>
        </w:rPr>
        <w:lastRenderedPageBreak/>
        <w:t>6.2.5.</w:t>
      </w:r>
      <w:r w:rsidR="00AA1C15" w:rsidRPr="00AA1C15">
        <w:rPr>
          <w:lang w:val="uk-UA"/>
        </w:rPr>
        <w:t xml:space="preserve"> </w:t>
      </w:r>
      <w:r w:rsidR="00AA1C15" w:rsidRPr="00AA1C15">
        <w:rPr>
          <w:color w:val="000000"/>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пожежної та техногенної безпеки.</w:t>
      </w:r>
    </w:p>
    <w:p w:rsidR="001F56D1" w:rsidRPr="000B21EA" w:rsidRDefault="00F824D3" w:rsidP="00F824D3">
      <w:pPr>
        <w:jc w:val="both"/>
        <w:rPr>
          <w:lang w:val="uk-UA"/>
        </w:rPr>
      </w:pPr>
      <w:r w:rsidRPr="000B21EA">
        <w:rPr>
          <w:lang w:val="uk-UA"/>
        </w:rPr>
        <w:t>6.2.</w:t>
      </w:r>
      <w:r w:rsidR="00C762EC">
        <w:rPr>
          <w:lang w:val="uk-UA"/>
        </w:rPr>
        <w:t>6</w:t>
      </w:r>
      <w:r w:rsidRPr="000B21EA">
        <w:rPr>
          <w:lang w:val="uk-UA"/>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1F56D1" w:rsidRDefault="00F824D3" w:rsidP="00F824D3">
      <w:pPr>
        <w:jc w:val="both"/>
      </w:pPr>
      <w:r w:rsidRPr="00F824D3">
        <w:t>6.2.</w:t>
      </w:r>
      <w:r w:rsidR="00C762EC">
        <w:rPr>
          <w:lang w:val="uk-UA"/>
        </w:rPr>
        <w:t>7</w:t>
      </w:r>
      <w:r w:rsidRPr="00F824D3">
        <w:t xml:space="preserve">. Розробляти та реалізовувати кадрову політику, контролювати підвищення кваліфікації працівників. </w:t>
      </w:r>
    </w:p>
    <w:p w:rsidR="001F56D1" w:rsidRDefault="00F824D3" w:rsidP="00F824D3">
      <w:pPr>
        <w:jc w:val="both"/>
        <w:rPr>
          <w:lang w:val="uk-UA"/>
        </w:rPr>
      </w:pPr>
      <w:r w:rsidRPr="00F824D3">
        <w:t>6.2.</w:t>
      </w:r>
      <w:r w:rsidR="00C762EC">
        <w:rPr>
          <w:lang w:val="uk-UA"/>
        </w:rPr>
        <w:t>8</w:t>
      </w:r>
      <w:r w:rsidRPr="00F824D3">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rsidR="00A13304" w:rsidRPr="00A13304" w:rsidRDefault="00A13304" w:rsidP="00A13304">
      <w:pPr>
        <w:autoSpaceDE w:val="0"/>
        <w:autoSpaceDN w:val="0"/>
        <w:adjustRightInd w:val="0"/>
        <w:jc w:val="both"/>
        <w:rPr>
          <w:iCs/>
          <w:color w:val="000000"/>
        </w:rPr>
      </w:pPr>
      <w:r w:rsidRPr="00A13304">
        <w:rPr>
          <w:lang w:val="uk-UA"/>
        </w:rPr>
        <w:t xml:space="preserve">6.2.9. </w:t>
      </w:r>
      <w:r w:rsidRPr="00A13304">
        <w:rPr>
          <w:iCs/>
          <w:color w:val="000000"/>
        </w:rPr>
        <w:t xml:space="preserve">Органи виконавчої влади, органи місцевого самоврядування можуть укладати з Підприємством договори про надання медичного обслуговування за рахунок </w:t>
      </w:r>
      <w:r w:rsidRPr="00A13304">
        <w:rPr>
          <w:iCs/>
        </w:rPr>
        <w:t>коштів бюджету Фастівської міської територіальної громади</w:t>
      </w:r>
      <w:r w:rsidRPr="00A13304">
        <w:rPr>
          <w:iCs/>
          <w:color w:val="000000"/>
        </w:rPr>
        <w:t xml:space="preserve"> та інших джерел не заборонених законодавством.</w:t>
      </w:r>
    </w:p>
    <w:p w:rsidR="00A13304" w:rsidRPr="00A13304" w:rsidRDefault="00A13304" w:rsidP="00F824D3">
      <w:pPr>
        <w:jc w:val="both"/>
      </w:pPr>
    </w:p>
    <w:p w:rsidR="001F56D1" w:rsidRPr="00A13304" w:rsidRDefault="001F56D1" w:rsidP="00F824D3">
      <w:pPr>
        <w:jc w:val="both"/>
      </w:pPr>
    </w:p>
    <w:p w:rsidR="001F56D1" w:rsidRDefault="00F824D3" w:rsidP="001F56D1">
      <w:pPr>
        <w:jc w:val="center"/>
        <w:rPr>
          <w:b/>
          <w:lang w:val="uk-UA"/>
        </w:rPr>
      </w:pPr>
      <w:r w:rsidRPr="001F56D1">
        <w:rPr>
          <w:b/>
        </w:rPr>
        <w:t>7. УПРАВЛІННЯ ПІДПРИЄМСТВОМ ТА ГРОМАДСЬКИЙ КОНТРОЛЬ ЗА ЙОГО ДІЯЛЬНІСТЮ</w:t>
      </w:r>
    </w:p>
    <w:p w:rsidR="00AA1C15" w:rsidRPr="00AA1C15" w:rsidRDefault="00AA1C15" w:rsidP="001F56D1">
      <w:pPr>
        <w:jc w:val="center"/>
        <w:rPr>
          <w:b/>
          <w:lang w:val="uk-UA"/>
        </w:rPr>
      </w:pPr>
    </w:p>
    <w:p w:rsidR="00AA1C15" w:rsidRPr="00AA1C15" w:rsidRDefault="00AA1C15" w:rsidP="00AA1C15">
      <w:pPr>
        <w:autoSpaceDE w:val="0"/>
        <w:autoSpaceDN w:val="0"/>
        <w:adjustRightInd w:val="0"/>
        <w:jc w:val="both"/>
        <w:rPr>
          <w:color w:val="000000"/>
          <w:lang w:val="uk-UA"/>
        </w:rPr>
      </w:pPr>
      <w:r w:rsidRPr="00AA1C15">
        <w:rPr>
          <w:lang w:val="uk-UA"/>
        </w:rPr>
        <w:t>7.1.</w:t>
      </w:r>
      <w:r w:rsidRPr="00AA1C15">
        <w:rPr>
          <w:color w:val="000000"/>
          <w:lang w:val="uk-UA"/>
        </w:rPr>
        <w:t xml:space="preserve"> Суб’єктами управління Підприємства є:</w:t>
      </w:r>
    </w:p>
    <w:p w:rsidR="00AA1C15" w:rsidRPr="00AA1C15" w:rsidRDefault="00AA1C15" w:rsidP="00AA1C15">
      <w:pPr>
        <w:autoSpaceDE w:val="0"/>
        <w:autoSpaceDN w:val="0"/>
        <w:adjustRightInd w:val="0"/>
        <w:jc w:val="both"/>
        <w:rPr>
          <w:color w:val="000000"/>
          <w:lang w:val="uk-UA"/>
        </w:rPr>
      </w:pPr>
      <w:r w:rsidRPr="00AA1C15">
        <w:rPr>
          <w:color w:val="000000"/>
          <w:lang w:val="uk-UA"/>
        </w:rPr>
        <w:t xml:space="preserve">7.1.1. Фастівська  </w:t>
      </w:r>
      <w:r w:rsidR="005076CD">
        <w:rPr>
          <w:color w:val="000000"/>
          <w:lang w:val="uk-UA"/>
        </w:rPr>
        <w:t xml:space="preserve">міська </w:t>
      </w:r>
      <w:r w:rsidRPr="00AA1C15">
        <w:rPr>
          <w:color w:val="000000"/>
          <w:lang w:val="uk-UA"/>
        </w:rPr>
        <w:t>територіальна громада в особі Фастівської міської ради — (Засновник).</w:t>
      </w:r>
    </w:p>
    <w:p w:rsidR="00AA1C15" w:rsidRPr="00AA1C15" w:rsidRDefault="00AA1C15" w:rsidP="00AA1C15">
      <w:pPr>
        <w:autoSpaceDE w:val="0"/>
        <w:autoSpaceDN w:val="0"/>
        <w:adjustRightInd w:val="0"/>
        <w:jc w:val="both"/>
        <w:rPr>
          <w:color w:val="000000"/>
          <w:lang w:val="uk-UA"/>
        </w:rPr>
      </w:pPr>
      <w:r w:rsidRPr="00AA1C15">
        <w:rPr>
          <w:color w:val="000000"/>
        </w:rPr>
        <w:t>7.1.2. Виконавчий комітет Фастівської міської ради — (Орган управління).</w:t>
      </w:r>
    </w:p>
    <w:p w:rsidR="00AA1C15" w:rsidRDefault="00F824D3" w:rsidP="00AA1C15">
      <w:pPr>
        <w:jc w:val="both"/>
        <w:rPr>
          <w:lang w:val="uk-UA"/>
        </w:rPr>
      </w:pPr>
      <w:r w:rsidRPr="00997E14">
        <w:rPr>
          <w:lang w:val="uk-UA"/>
        </w:rPr>
        <w:t>7.</w:t>
      </w:r>
      <w:r w:rsidR="00AA1C15">
        <w:rPr>
          <w:lang w:val="uk-UA"/>
        </w:rPr>
        <w:t>1.3</w:t>
      </w:r>
      <w:r w:rsidRPr="00997E14">
        <w:rPr>
          <w:lang w:val="uk-UA"/>
        </w:rPr>
        <w:t xml:space="preserve">. </w:t>
      </w:r>
      <w:r w:rsidR="00AA1C15">
        <w:rPr>
          <w:lang w:val="uk-UA"/>
        </w:rPr>
        <w:t>Генеральний д</w:t>
      </w:r>
      <w:r w:rsidR="00AA1C15" w:rsidRPr="00997E14">
        <w:rPr>
          <w:lang w:val="uk-UA"/>
        </w:rPr>
        <w:t>иректор</w:t>
      </w:r>
      <w:r w:rsidR="00AA1C15">
        <w:rPr>
          <w:lang w:val="uk-UA"/>
        </w:rPr>
        <w:t xml:space="preserve"> </w:t>
      </w:r>
      <w:r w:rsidR="00AA1C15" w:rsidRPr="00096D1E">
        <w:t xml:space="preserve">КНП </w:t>
      </w:r>
      <w:r w:rsidR="00AA1C15" w:rsidRPr="00096D1E">
        <w:rPr>
          <w:lang w:val="uk-UA"/>
        </w:rPr>
        <w:t xml:space="preserve">ФМР «Фастівська </w:t>
      </w:r>
      <w:r w:rsidR="00A81557">
        <w:rPr>
          <w:lang w:val="uk-UA"/>
        </w:rPr>
        <w:t>БЛІ</w:t>
      </w:r>
      <w:r w:rsidR="00AA1C15" w:rsidRPr="00096D1E">
        <w:rPr>
          <w:lang w:val="uk-UA"/>
        </w:rPr>
        <w:t>Л</w:t>
      </w:r>
      <w:r w:rsidR="00AA1C15">
        <w:rPr>
          <w:lang w:val="uk-UA"/>
        </w:rPr>
        <w:t>»</w:t>
      </w:r>
    </w:p>
    <w:p w:rsidR="00AA1C15" w:rsidRPr="00AA1C15" w:rsidRDefault="00AA1C15" w:rsidP="00AA1C15">
      <w:pPr>
        <w:autoSpaceDE w:val="0"/>
        <w:autoSpaceDN w:val="0"/>
        <w:adjustRightInd w:val="0"/>
        <w:jc w:val="both"/>
        <w:rPr>
          <w:color w:val="000000"/>
          <w:lang w:val="uk-UA"/>
        </w:rPr>
      </w:pPr>
      <w:r>
        <w:rPr>
          <w:lang w:val="uk-UA"/>
        </w:rPr>
        <w:t xml:space="preserve">7.2.  </w:t>
      </w:r>
      <w:r w:rsidR="00F824D3" w:rsidRPr="00997E14">
        <w:rPr>
          <w:lang w:val="uk-UA"/>
        </w:rPr>
        <w:t xml:space="preserve">Поточне керівництво (оперативне управління) Підприємством здійснює керівник Підприємства – </w:t>
      </w:r>
      <w:r w:rsidR="001F56D1">
        <w:rPr>
          <w:lang w:val="uk-UA"/>
        </w:rPr>
        <w:t>Генеральний д</w:t>
      </w:r>
      <w:r w:rsidR="00F824D3" w:rsidRPr="00997E14">
        <w:rPr>
          <w:lang w:val="uk-UA"/>
        </w:rPr>
        <w:t xml:space="preserve">иректор, </w:t>
      </w:r>
      <w:r w:rsidRPr="00AA1C15">
        <w:rPr>
          <w:color w:val="000000"/>
          <w:lang w:val="uk-UA"/>
        </w:rPr>
        <w:t xml:space="preserve">який призначається та звільняється з посади за розпорядженням міського голови відповідно до вимог ст. 42 Закону України «Про місцеве самоврядування в Україні», який відповідає кваліфікаційним вимогам на підставі конкурсного відбору. Міський голова відповідно до ст. 21 Кодексу законів про працю України укладає контракт, який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робітника, умови розірвання договору можуть встановлюватись за угодою сторін. </w:t>
      </w:r>
    </w:p>
    <w:p w:rsidR="00AA1C15" w:rsidRDefault="00AA1C15" w:rsidP="00AA1C15">
      <w:pPr>
        <w:autoSpaceDE w:val="0"/>
        <w:autoSpaceDN w:val="0"/>
        <w:adjustRightInd w:val="0"/>
        <w:jc w:val="both"/>
        <w:rPr>
          <w:lang w:val="uk-UA"/>
        </w:rPr>
      </w:pPr>
      <w:r w:rsidRPr="00AA1C15">
        <w:t>7.2.1. Конкурсна комісія утворюється рішенням Органу управління</w:t>
      </w:r>
      <w:r w:rsidRPr="00AA1C15">
        <w:rPr>
          <w:color w:val="FF0000"/>
        </w:rPr>
        <w:t xml:space="preserve"> </w:t>
      </w:r>
      <w:r w:rsidRPr="00AA1C15">
        <w:t>відповідно до Закону України «Основи законодавства України про охорону здоров’я»,  постанови Кабінету Міністрів України від 27.12.2017 року № 1094 «Про затвердження Порядку проведення конкурсу на зайняття посади керівника державного, комунального закладу охорони здоров’я».</w:t>
      </w:r>
    </w:p>
    <w:p w:rsidR="00AA1C15" w:rsidRPr="00AA1C15" w:rsidRDefault="00AA1C15" w:rsidP="00AA1C15">
      <w:pPr>
        <w:autoSpaceDE w:val="0"/>
        <w:autoSpaceDN w:val="0"/>
        <w:adjustRightInd w:val="0"/>
        <w:jc w:val="both"/>
        <w:rPr>
          <w:lang w:val="uk-UA"/>
        </w:rPr>
      </w:pPr>
    </w:p>
    <w:p w:rsidR="001F56D1" w:rsidRPr="00AF5BA6" w:rsidRDefault="001F56D1" w:rsidP="00F824D3">
      <w:pPr>
        <w:jc w:val="both"/>
        <w:rPr>
          <w:b/>
        </w:rPr>
      </w:pPr>
      <w:r w:rsidRPr="00AF5BA6">
        <w:rPr>
          <w:b/>
        </w:rPr>
        <w:t>7.3. Засновник</w:t>
      </w:r>
      <w:r w:rsidR="00F824D3" w:rsidRPr="00AF5BA6">
        <w:rPr>
          <w:b/>
        </w:rPr>
        <w:t xml:space="preserve">: </w:t>
      </w:r>
    </w:p>
    <w:p w:rsidR="001F56D1" w:rsidRPr="00AA1C15" w:rsidRDefault="00F824D3" w:rsidP="00F824D3">
      <w:pPr>
        <w:jc w:val="both"/>
        <w:rPr>
          <w:lang w:val="uk-UA"/>
        </w:rPr>
      </w:pPr>
      <w:r w:rsidRPr="00F824D3">
        <w:t>7.3.</w:t>
      </w:r>
      <w:r w:rsidR="00AA1C15">
        <w:rPr>
          <w:lang w:val="uk-UA"/>
        </w:rPr>
        <w:t>1</w:t>
      </w:r>
      <w:r w:rsidRPr="00F824D3">
        <w:t>. Затверджує статут</w:t>
      </w:r>
      <w:r w:rsidR="005F2B3E">
        <w:rPr>
          <w:lang w:val="uk-UA"/>
        </w:rPr>
        <w:t xml:space="preserve"> </w:t>
      </w:r>
      <w:r w:rsidR="001F56D1">
        <w:t>Підприємства та зміни до нього;</w:t>
      </w:r>
    </w:p>
    <w:p w:rsidR="001F56D1" w:rsidRPr="00AA1C15" w:rsidRDefault="00F824D3" w:rsidP="00F824D3">
      <w:pPr>
        <w:jc w:val="both"/>
        <w:rPr>
          <w:lang w:val="uk-UA"/>
        </w:rPr>
      </w:pPr>
      <w:r w:rsidRPr="001F38C1">
        <w:t>7.3.</w:t>
      </w:r>
      <w:r w:rsidR="00AA1C15" w:rsidRPr="001F38C1">
        <w:rPr>
          <w:lang w:val="uk-UA"/>
        </w:rPr>
        <w:t>2</w:t>
      </w:r>
      <w:r w:rsidRPr="001F38C1">
        <w:t>. Погоджує Підприємству кредитн</w:t>
      </w:r>
      <w:r w:rsidR="00AA1C15" w:rsidRPr="001F38C1">
        <w:t>і договори та договори застави</w:t>
      </w:r>
      <w:r w:rsidR="00AA1C15" w:rsidRPr="001F38C1">
        <w:rPr>
          <w:lang w:val="uk-UA"/>
        </w:rPr>
        <w:t>, а також інші договори передбачені чинним законодавством.</w:t>
      </w:r>
    </w:p>
    <w:p w:rsidR="003848D3" w:rsidRPr="00AA1C15" w:rsidRDefault="00F824D3" w:rsidP="00F824D3">
      <w:pPr>
        <w:jc w:val="both"/>
        <w:rPr>
          <w:lang w:val="uk-UA"/>
        </w:rPr>
      </w:pPr>
      <w:r w:rsidRPr="00F824D3">
        <w:t>7.3.</w:t>
      </w:r>
      <w:r w:rsidR="00AA1C15">
        <w:rPr>
          <w:lang w:val="uk-UA"/>
        </w:rPr>
        <w:t>3</w:t>
      </w:r>
      <w:r w:rsidRPr="00F824D3">
        <w:t xml:space="preserve">. Здійснює контроль за ефективністю використання майна, що </w:t>
      </w:r>
      <w:r w:rsidRPr="005F2B3E">
        <w:t xml:space="preserve">є </w:t>
      </w:r>
      <w:r w:rsidR="00EE529B" w:rsidRPr="005F2B3E">
        <w:rPr>
          <w:lang w:val="uk-UA"/>
        </w:rPr>
        <w:t>комунальною</w:t>
      </w:r>
      <w:r w:rsidRPr="005F2B3E">
        <w:t xml:space="preserve"> власністю </w:t>
      </w:r>
      <w:r w:rsidR="00EE529B" w:rsidRPr="005F2B3E">
        <w:rPr>
          <w:lang w:val="uk-UA"/>
        </w:rPr>
        <w:t xml:space="preserve">Фастівської міської </w:t>
      </w:r>
      <w:r w:rsidR="00EE529B" w:rsidRPr="005F2B3E">
        <w:t>територіальн</w:t>
      </w:r>
      <w:r w:rsidR="00EE529B" w:rsidRPr="005F2B3E">
        <w:rPr>
          <w:lang w:val="uk-UA"/>
        </w:rPr>
        <w:t>ої</w:t>
      </w:r>
      <w:r w:rsidR="00EE529B" w:rsidRPr="005F2B3E">
        <w:t xml:space="preserve"> громад</w:t>
      </w:r>
      <w:r w:rsidR="00EE529B" w:rsidRPr="005F2B3E">
        <w:rPr>
          <w:lang w:val="uk-UA"/>
        </w:rPr>
        <w:t xml:space="preserve">и </w:t>
      </w:r>
      <w:r w:rsidR="00E847BA" w:rsidRPr="005F2B3E">
        <w:rPr>
          <w:lang w:val="uk-UA"/>
        </w:rPr>
        <w:t xml:space="preserve">в особі Фастівської міської ради </w:t>
      </w:r>
      <w:r w:rsidRPr="005F2B3E">
        <w:t>та закріплене за Підприємством н</w:t>
      </w:r>
      <w:r w:rsidR="00AA1C15">
        <w:t>а праві оперативного управління</w:t>
      </w:r>
      <w:r w:rsidR="00AA1C15">
        <w:rPr>
          <w:lang w:val="uk-UA"/>
        </w:rPr>
        <w:t>.</w:t>
      </w:r>
    </w:p>
    <w:p w:rsidR="003848D3" w:rsidRDefault="00F824D3" w:rsidP="00F824D3">
      <w:pPr>
        <w:jc w:val="both"/>
        <w:rPr>
          <w:lang w:val="uk-UA"/>
        </w:rPr>
      </w:pPr>
      <w:r w:rsidRPr="000B21EA">
        <w:rPr>
          <w:lang w:val="uk-UA"/>
        </w:rPr>
        <w:t>7.3.</w:t>
      </w:r>
      <w:r w:rsidR="00AA1C15">
        <w:rPr>
          <w:lang w:val="uk-UA"/>
        </w:rPr>
        <w:t>4</w:t>
      </w:r>
      <w:r w:rsidRPr="000B21EA">
        <w:rPr>
          <w:lang w:val="uk-UA"/>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7E7A9F" w:rsidRDefault="007E7A9F" w:rsidP="007E7A9F">
      <w:pPr>
        <w:autoSpaceDE w:val="0"/>
        <w:autoSpaceDN w:val="0"/>
        <w:adjustRightInd w:val="0"/>
        <w:jc w:val="both"/>
        <w:rPr>
          <w:color w:val="000000"/>
          <w:lang w:val="uk-UA"/>
        </w:rPr>
      </w:pPr>
      <w:r w:rsidRPr="007E7A9F">
        <w:rPr>
          <w:color w:val="000000"/>
        </w:rPr>
        <w:t>7.3.5. Погоджує створення та закриття відокремлених структурних підрозділів підприємства</w:t>
      </w:r>
      <w:r>
        <w:rPr>
          <w:color w:val="000000"/>
          <w:lang w:val="uk-UA"/>
        </w:rPr>
        <w:t>.</w:t>
      </w:r>
    </w:p>
    <w:p w:rsidR="00AE7F05" w:rsidRPr="007E7A9F" w:rsidRDefault="00AE7F05" w:rsidP="007E7A9F">
      <w:pPr>
        <w:autoSpaceDE w:val="0"/>
        <w:autoSpaceDN w:val="0"/>
        <w:adjustRightInd w:val="0"/>
        <w:jc w:val="both"/>
        <w:rPr>
          <w:color w:val="000000"/>
          <w:sz w:val="28"/>
          <w:szCs w:val="28"/>
          <w:lang w:val="uk-UA"/>
        </w:rPr>
      </w:pPr>
      <w:r>
        <w:rPr>
          <w:color w:val="000000"/>
          <w:lang w:val="uk-UA"/>
        </w:rPr>
        <w:t>7.3.6. Та ін</w:t>
      </w:r>
      <w:r w:rsidR="00D43512">
        <w:rPr>
          <w:color w:val="000000"/>
          <w:lang w:val="uk-UA"/>
        </w:rPr>
        <w:t>ші повноваження, передбачені</w:t>
      </w:r>
      <w:r>
        <w:rPr>
          <w:color w:val="000000"/>
          <w:lang w:val="uk-UA"/>
        </w:rPr>
        <w:t xml:space="preserve"> чинним законодавством.</w:t>
      </w:r>
    </w:p>
    <w:p w:rsidR="005C7602" w:rsidRDefault="005C7602" w:rsidP="005C7602">
      <w:pPr>
        <w:pStyle w:val="3"/>
        <w:ind w:left="0" w:firstLine="0"/>
        <w:contextualSpacing w:val="0"/>
        <w:jc w:val="both"/>
        <w:rPr>
          <w:b/>
          <w:lang w:val="uk-UA"/>
        </w:rPr>
      </w:pPr>
    </w:p>
    <w:p w:rsidR="005C7602" w:rsidRDefault="005C7602" w:rsidP="005C7602">
      <w:pPr>
        <w:pStyle w:val="3"/>
        <w:ind w:left="0" w:firstLine="0"/>
        <w:contextualSpacing w:val="0"/>
        <w:jc w:val="both"/>
        <w:rPr>
          <w:b/>
          <w:lang w:val="uk-UA"/>
        </w:rPr>
      </w:pPr>
      <w:r w:rsidRPr="005C7602">
        <w:rPr>
          <w:b/>
          <w:lang w:val="uk-UA"/>
        </w:rPr>
        <w:t xml:space="preserve">7.4. </w:t>
      </w:r>
      <w:r w:rsidR="003D336D" w:rsidRPr="005C7602">
        <w:rPr>
          <w:b/>
          <w:lang w:val="uk-UA"/>
        </w:rPr>
        <w:t>Орган управління</w:t>
      </w:r>
      <w:r>
        <w:rPr>
          <w:b/>
          <w:lang w:val="uk-UA"/>
        </w:rPr>
        <w:t>:</w:t>
      </w:r>
    </w:p>
    <w:p w:rsidR="00AA1C15" w:rsidRPr="005C7602" w:rsidRDefault="00AA1C15" w:rsidP="005C7602">
      <w:pPr>
        <w:pStyle w:val="3"/>
        <w:ind w:left="0" w:firstLine="0"/>
        <w:contextualSpacing w:val="0"/>
        <w:jc w:val="both"/>
        <w:rPr>
          <w:b/>
          <w:lang w:val="uk-UA"/>
        </w:rPr>
      </w:pPr>
    </w:p>
    <w:p w:rsidR="003D336D" w:rsidRDefault="005C7602" w:rsidP="005C7602">
      <w:pPr>
        <w:pStyle w:val="3"/>
        <w:ind w:left="0" w:firstLine="0"/>
        <w:contextualSpacing w:val="0"/>
        <w:jc w:val="both"/>
        <w:rPr>
          <w:lang w:val="uk-UA"/>
        </w:rPr>
      </w:pPr>
      <w:r>
        <w:rPr>
          <w:lang w:val="uk-UA"/>
        </w:rPr>
        <w:lastRenderedPageBreak/>
        <w:t xml:space="preserve">7.4.1. </w:t>
      </w:r>
      <w:r w:rsidR="001C12E2">
        <w:rPr>
          <w:lang w:val="uk-UA"/>
        </w:rPr>
        <w:t>З</w:t>
      </w:r>
      <w:r w:rsidR="003D336D" w:rsidRPr="005C7602">
        <w:rPr>
          <w:lang w:val="uk-UA"/>
        </w:rPr>
        <w:t>дійснює контроль за додержанням Статуту та приймає рішення у зв’язку з його порушенням;</w:t>
      </w:r>
    </w:p>
    <w:p w:rsidR="00AA1C15" w:rsidRPr="00AA1C15" w:rsidRDefault="00AA1C15" w:rsidP="00A13304">
      <w:pPr>
        <w:jc w:val="both"/>
        <w:rPr>
          <w:lang w:val="uk-UA"/>
        </w:rPr>
      </w:pPr>
      <w:r w:rsidRPr="00F55F46">
        <w:rPr>
          <w:lang w:val="uk-UA"/>
        </w:rPr>
        <w:t>7.</w:t>
      </w:r>
      <w:r w:rsidR="00A13304">
        <w:rPr>
          <w:lang w:val="uk-UA"/>
        </w:rPr>
        <w:t>4</w:t>
      </w:r>
      <w:r w:rsidRPr="00F55F46">
        <w:rPr>
          <w:lang w:val="uk-UA"/>
        </w:rPr>
        <w:t>.</w:t>
      </w:r>
      <w:r w:rsidR="00A13304">
        <w:rPr>
          <w:lang w:val="uk-UA"/>
        </w:rPr>
        <w:t>2</w:t>
      </w:r>
      <w:r w:rsidRPr="00F55F46">
        <w:rPr>
          <w:lang w:val="uk-UA"/>
        </w:rPr>
        <w:t>.</w:t>
      </w:r>
      <w:r w:rsidRPr="00F55F46">
        <w:t xml:space="preserve"> </w:t>
      </w:r>
      <w:r w:rsidRPr="00F55F46">
        <w:rPr>
          <w:lang w:val="uk-UA"/>
        </w:rPr>
        <w:t>Розглядає (заслуховує) плани діяльності Підприємства та звіти про їх виконання.</w:t>
      </w:r>
    </w:p>
    <w:p w:rsidR="003D336D" w:rsidRPr="005C7602" w:rsidRDefault="003D336D" w:rsidP="005C7602">
      <w:pPr>
        <w:pStyle w:val="3"/>
        <w:ind w:left="0" w:firstLine="0"/>
        <w:jc w:val="both"/>
        <w:rPr>
          <w:lang w:val="uk-UA"/>
        </w:rPr>
      </w:pPr>
      <w:r w:rsidRPr="005C7602">
        <w:rPr>
          <w:lang w:val="uk-UA"/>
        </w:rPr>
        <w:t>7.4.3.</w:t>
      </w:r>
      <w:r w:rsidR="005C7602">
        <w:rPr>
          <w:lang w:val="uk-UA"/>
        </w:rPr>
        <w:t xml:space="preserve"> </w:t>
      </w:r>
      <w:r w:rsidR="001C12E2">
        <w:rPr>
          <w:lang w:val="uk-UA"/>
        </w:rPr>
        <w:t>З</w:t>
      </w:r>
      <w:r w:rsidRPr="005C7602">
        <w:rPr>
          <w:lang w:val="uk-UA"/>
        </w:rPr>
        <w:t xml:space="preserve">дійснює контроль за ефективністю використання майна, </w:t>
      </w:r>
      <w:r w:rsidR="00A13304">
        <w:rPr>
          <w:lang w:val="uk-UA"/>
        </w:rPr>
        <w:t xml:space="preserve">яке </w:t>
      </w:r>
      <w:r w:rsidR="009153F2" w:rsidRPr="005C7602">
        <w:rPr>
          <w:lang w:val="uk-UA"/>
        </w:rPr>
        <w:t>перебуває у</w:t>
      </w:r>
      <w:r w:rsidRPr="005C7602">
        <w:rPr>
          <w:lang w:val="uk-UA"/>
        </w:rPr>
        <w:t xml:space="preserve"> комунальній власності </w:t>
      </w:r>
      <w:r w:rsidR="009153F2" w:rsidRPr="005C7602">
        <w:rPr>
          <w:lang w:val="uk-UA"/>
        </w:rPr>
        <w:t>Фастівської міської територіальної громади</w:t>
      </w:r>
      <w:r w:rsidR="00A13304">
        <w:rPr>
          <w:lang w:val="uk-UA"/>
        </w:rPr>
        <w:t xml:space="preserve"> в особі Фастівської міської ради</w:t>
      </w:r>
      <w:r w:rsidRPr="005C7602">
        <w:rPr>
          <w:lang w:val="uk-UA"/>
        </w:rPr>
        <w:t>, та закріплене за Підприємством;</w:t>
      </w:r>
    </w:p>
    <w:p w:rsidR="003D336D" w:rsidRDefault="003D336D" w:rsidP="005C7602">
      <w:pPr>
        <w:pStyle w:val="3"/>
        <w:ind w:left="0" w:firstLine="0"/>
        <w:jc w:val="both"/>
        <w:rPr>
          <w:lang w:val="uk-UA"/>
        </w:rPr>
      </w:pPr>
      <w:r w:rsidRPr="005C7602">
        <w:rPr>
          <w:lang w:val="uk-UA"/>
        </w:rPr>
        <w:t>7.4.4.</w:t>
      </w:r>
      <w:r w:rsidR="005C7602">
        <w:rPr>
          <w:lang w:val="uk-UA"/>
        </w:rPr>
        <w:t xml:space="preserve"> </w:t>
      </w:r>
      <w:r w:rsidR="001C12E2">
        <w:rPr>
          <w:lang w:val="uk-UA"/>
        </w:rPr>
        <w:t>П</w:t>
      </w:r>
      <w:r w:rsidRPr="005C7602">
        <w:rPr>
          <w:lang w:val="uk-UA"/>
        </w:rPr>
        <w:t>огоджує фінансовий план та план розвитку Підприємства, що затверджуються її Генеральним директором, та здійснює фінансовий контроль за його господарською діяльністю;</w:t>
      </w:r>
    </w:p>
    <w:p w:rsidR="003D336D" w:rsidRPr="00A95B5B" w:rsidRDefault="003D336D" w:rsidP="00F824D3">
      <w:pPr>
        <w:jc w:val="both"/>
        <w:rPr>
          <w:lang w:val="uk-UA"/>
        </w:rPr>
      </w:pPr>
    </w:p>
    <w:p w:rsidR="003848D3" w:rsidRPr="00AA259E" w:rsidRDefault="00F824D3" w:rsidP="00F824D3">
      <w:pPr>
        <w:jc w:val="both"/>
        <w:rPr>
          <w:b/>
        </w:rPr>
      </w:pPr>
      <w:r w:rsidRPr="00AA259E">
        <w:rPr>
          <w:b/>
        </w:rPr>
        <w:t xml:space="preserve">7.5. </w:t>
      </w:r>
      <w:r w:rsidR="003848D3" w:rsidRPr="00AA259E">
        <w:rPr>
          <w:b/>
          <w:lang w:val="uk-UA"/>
        </w:rPr>
        <w:t>Генеральний д</w:t>
      </w:r>
      <w:r w:rsidRPr="00AA259E">
        <w:rPr>
          <w:b/>
        </w:rPr>
        <w:t xml:space="preserve">иректор Підприємства: </w:t>
      </w:r>
    </w:p>
    <w:p w:rsidR="003848D3" w:rsidRDefault="00F824D3" w:rsidP="00F824D3">
      <w:pPr>
        <w:jc w:val="both"/>
      </w:pPr>
      <w:r w:rsidRPr="00F824D3">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3848D3" w:rsidRDefault="00F824D3" w:rsidP="00F824D3">
      <w:pPr>
        <w:jc w:val="both"/>
      </w:pPr>
      <w:r w:rsidRPr="00F824D3">
        <w:t xml:space="preserve">7.5.2. Самостійно вирішує питання діяльності Підприємства за винятком тих, що віднесені законодавством та цим Статутом до компетенції </w:t>
      </w:r>
      <w:r w:rsidR="00A95B5B">
        <w:rPr>
          <w:lang w:val="uk-UA"/>
        </w:rPr>
        <w:t xml:space="preserve">Органу управліня та </w:t>
      </w:r>
      <w:r w:rsidRPr="00F824D3">
        <w:t xml:space="preserve">Засновника. </w:t>
      </w:r>
    </w:p>
    <w:p w:rsidR="003848D3" w:rsidRDefault="00F824D3" w:rsidP="00F824D3">
      <w:pPr>
        <w:jc w:val="both"/>
      </w:pPr>
      <w:r w:rsidRPr="00F824D3">
        <w:t xml:space="preserve">7.5.3. Організовує роботу Підприємства щодо надання населенню медичної допомоги, згідно з вимогами нормативно-правових актів. </w:t>
      </w:r>
    </w:p>
    <w:p w:rsidR="003848D3" w:rsidRDefault="00F824D3" w:rsidP="00F824D3">
      <w:pPr>
        <w:jc w:val="both"/>
      </w:pPr>
      <w:r w:rsidRPr="00F824D3">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w:t>
      </w:r>
      <w:r w:rsidR="009153F2">
        <w:t>о управління Підприємству майна</w:t>
      </w:r>
      <w:r w:rsidR="009153F2">
        <w:rPr>
          <w:lang w:val="uk-UA"/>
        </w:rPr>
        <w:t xml:space="preserve">, </w:t>
      </w:r>
      <w:r w:rsidR="009153F2" w:rsidRPr="00183B88">
        <w:rPr>
          <w:lang w:val="uk-UA"/>
        </w:rPr>
        <w:t xml:space="preserve">що перебуває у </w:t>
      </w:r>
      <w:r w:rsidRPr="00183B88">
        <w:t xml:space="preserve">власності </w:t>
      </w:r>
      <w:r w:rsidR="009153F2" w:rsidRPr="00183B88">
        <w:rPr>
          <w:lang w:val="uk-UA"/>
        </w:rPr>
        <w:t xml:space="preserve">Фастівської міської </w:t>
      </w:r>
      <w:r w:rsidR="009153F2" w:rsidRPr="00183B88">
        <w:t>територіальн</w:t>
      </w:r>
      <w:r w:rsidR="009153F2" w:rsidRPr="00183B88">
        <w:rPr>
          <w:lang w:val="uk-UA"/>
        </w:rPr>
        <w:t>ої</w:t>
      </w:r>
      <w:r w:rsidRPr="00183B88">
        <w:t xml:space="preserve"> громад</w:t>
      </w:r>
      <w:r w:rsidR="009153F2" w:rsidRPr="00183B88">
        <w:rPr>
          <w:lang w:val="uk-UA"/>
        </w:rPr>
        <w:t>и</w:t>
      </w:r>
      <w:r w:rsidR="00E847BA" w:rsidRPr="00183B88">
        <w:rPr>
          <w:lang w:val="uk-UA"/>
        </w:rPr>
        <w:t xml:space="preserve"> в особі Фастівської міської ради</w:t>
      </w:r>
      <w:r w:rsidRPr="00F824D3">
        <w:t xml:space="preserve"> і доходу згідно з вимогами законодавства, цього Статуту та укладених Підприємством договорів. </w:t>
      </w:r>
    </w:p>
    <w:p w:rsidR="003848D3" w:rsidRDefault="00F824D3" w:rsidP="00F824D3">
      <w:pPr>
        <w:jc w:val="both"/>
      </w:pPr>
      <w:r w:rsidRPr="00F824D3">
        <w:t>7.5.5</w:t>
      </w:r>
      <w:r w:rsidR="00043D98">
        <w:rPr>
          <w:lang w:val="uk-UA"/>
        </w:rPr>
        <w:t xml:space="preserve">. </w:t>
      </w:r>
      <w:r w:rsidRPr="00F824D3">
        <w:t xml:space="preserve"> Забезпечує ефективне використання і збереження закріпленого за Підприємством </w:t>
      </w:r>
      <w:r w:rsidRPr="00E847BA">
        <w:t>на праві оперативного управління майна.</w:t>
      </w:r>
    </w:p>
    <w:p w:rsidR="003848D3" w:rsidRDefault="00F824D3" w:rsidP="00F824D3">
      <w:pPr>
        <w:jc w:val="both"/>
      </w:pPr>
      <w:r w:rsidRPr="00F824D3">
        <w:t xml:space="preserve">7.5.6. У межах своєї компетенції видає накази та інші акти, дає вказівки, обов’язкові для всіх підрозділів та працівників Підприємства. </w:t>
      </w:r>
    </w:p>
    <w:p w:rsidR="003848D3" w:rsidRDefault="00F824D3" w:rsidP="00F824D3">
      <w:pPr>
        <w:jc w:val="both"/>
      </w:pPr>
      <w:r w:rsidRPr="00F824D3">
        <w:t xml:space="preserve">7.5.7. Забезпечує контроль за веденням та зберіганням медичної та іншої документації. </w:t>
      </w:r>
    </w:p>
    <w:p w:rsidR="003848D3" w:rsidRDefault="00F824D3" w:rsidP="00F824D3">
      <w:pPr>
        <w:jc w:val="both"/>
      </w:pPr>
      <w:r w:rsidRPr="00F824D3">
        <w:t xml:space="preserve">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043D98" w:rsidRDefault="00F824D3" w:rsidP="00F824D3">
      <w:pPr>
        <w:jc w:val="both"/>
        <w:rPr>
          <w:lang w:val="uk-UA"/>
        </w:rPr>
      </w:pPr>
      <w:r w:rsidRPr="00EE1821">
        <w:t xml:space="preserve">7.5.9. </w:t>
      </w:r>
      <w:r w:rsidR="00C338A7">
        <w:rPr>
          <w:lang w:val="uk-UA"/>
        </w:rPr>
        <w:t>Н</w:t>
      </w:r>
      <w:r w:rsidR="00EE1821" w:rsidRPr="00EE1821">
        <w:rPr>
          <w:lang w:val="uk-UA"/>
        </w:rPr>
        <w:t xml:space="preserve">а вимогу </w:t>
      </w:r>
      <w:r w:rsidR="00EE1821" w:rsidRPr="00EE1821">
        <w:t>Засновник</w:t>
      </w:r>
      <w:r w:rsidR="00EE1821" w:rsidRPr="00EE1821">
        <w:rPr>
          <w:lang w:val="uk-UA"/>
        </w:rPr>
        <w:t>а</w:t>
      </w:r>
      <w:r w:rsidRPr="00EE1821">
        <w:t xml:space="preserve"> </w:t>
      </w:r>
      <w:r w:rsidR="00C338A7">
        <w:rPr>
          <w:lang w:val="uk-UA"/>
        </w:rPr>
        <w:t>та Органу управління п</w:t>
      </w:r>
      <w:r w:rsidR="00C338A7" w:rsidRPr="00EE1821">
        <w:t xml:space="preserve">одає в установленому порядку </w:t>
      </w:r>
      <w:r w:rsidRPr="00EE1821">
        <w:t>квартальну, річну, фінансову та іншу звітність Підприємства, зокрема надає бухгалтерську та статистичну звітність, інформацію про рух основних засобів</w:t>
      </w:r>
      <w:r w:rsidR="00043D98" w:rsidRPr="00EE1821">
        <w:rPr>
          <w:lang w:val="uk-UA"/>
        </w:rPr>
        <w:t>.</w:t>
      </w:r>
    </w:p>
    <w:p w:rsidR="003848D3" w:rsidRDefault="00F824D3" w:rsidP="00F824D3">
      <w:pPr>
        <w:jc w:val="both"/>
      </w:pPr>
      <w:r w:rsidRPr="000B21EA">
        <w:rPr>
          <w:lang w:val="uk-UA"/>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w:t>
      </w:r>
      <w:r w:rsidRPr="00F824D3">
        <w:t xml:space="preserve">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848D3" w:rsidRDefault="00F824D3" w:rsidP="00F824D3">
      <w:pPr>
        <w:jc w:val="both"/>
      </w:pPr>
      <w:r w:rsidRPr="00F824D3">
        <w:t xml:space="preserve">7.5.11. Забезпечує проведення колективних переговорів, укладення колективного договору в порядку, визначеному законодавством України. </w:t>
      </w:r>
    </w:p>
    <w:p w:rsidR="00043D98" w:rsidRDefault="00F824D3" w:rsidP="00F824D3">
      <w:pPr>
        <w:jc w:val="both"/>
        <w:rPr>
          <w:lang w:val="uk-UA"/>
        </w:rPr>
      </w:pPr>
      <w:r w:rsidRPr="00F824D3">
        <w:t>7.5.12. Призначає на посаду та звільняє з посади своїх заступників</w:t>
      </w:r>
      <w:r w:rsidR="003848D3">
        <w:rPr>
          <w:lang w:val="uk-UA"/>
        </w:rPr>
        <w:t xml:space="preserve">, </w:t>
      </w:r>
      <w:r w:rsidR="00BC3AFD" w:rsidRPr="00E847BA">
        <w:rPr>
          <w:lang w:val="uk-UA"/>
        </w:rPr>
        <w:t>М</w:t>
      </w:r>
      <w:r w:rsidR="003848D3" w:rsidRPr="00E847BA">
        <w:rPr>
          <w:lang w:val="uk-UA"/>
        </w:rPr>
        <w:t>едичних</w:t>
      </w:r>
      <w:r w:rsidR="003848D3">
        <w:rPr>
          <w:lang w:val="uk-UA"/>
        </w:rPr>
        <w:t xml:space="preserve"> </w:t>
      </w:r>
      <w:r w:rsidR="00043D98">
        <w:rPr>
          <w:lang w:val="uk-UA"/>
        </w:rPr>
        <w:t>директорів</w:t>
      </w:r>
      <w:r w:rsidR="007E3087">
        <w:rPr>
          <w:lang w:val="uk-UA"/>
        </w:rPr>
        <w:t xml:space="preserve">, головного бухгалтера підприємства </w:t>
      </w:r>
      <w:r w:rsidR="00043D98">
        <w:rPr>
          <w:lang w:val="uk-UA"/>
        </w:rPr>
        <w:t xml:space="preserve">за погодженням </w:t>
      </w:r>
      <w:r w:rsidR="008059F0">
        <w:rPr>
          <w:lang w:val="uk-UA"/>
        </w:rPr>
        <w:t>і</w:t>
      </w:r>
      <w:r w:rsidR="00043D98">
        <w:rPr>
          <w:lang w:val="uk-UA"/>
        </w:rPr>
        <w:t>з міським головою</w:t>
      </w:r>
      <w:r w:rsidRPr="00F824D3">
        <w:t xml:space="preserve">. Призначає на посади та звільняє керівників структурних підрозділів, інших працівників. </w:t>
      </w:r>
    </w:p>
    <w:p w:rsidR="003848D3" w:rsidRDefault="00F824D3" w:rsidP="00F824D3">
      <w:pPr>
        <w:jc w:val="both"/>
      </w:pPr>
      <w:r w:rsidRPr="00F824D3">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3848D3" w:rsidRDefault="00F824D3" w:rsidP="00F824D3">
      <w:pPr>
        <w:jc w:val="both"/>
      </w:pPr>
      <w:r w:rsidRPr="00F824D3">
        <w:lastRenderedPageBreak/>
        <w:t>7.5.14.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848D3" w:rsidRDefault="00F824D3" w:rsidP="00F824D3">
      <w:pPr>
        <w:jc w:val="both"/>
      </w:pPr>
      <w:r w:rsidRPr="00F824D3">
        <w:t xml:space="preserve">7.5.15. Несе відповідальність за збитки, завдані Підприємству з вини </w:t>
      </w:r>
      <w:r w:rsidR="000416F9">
        <w:rPr>
          <w:lang w:val="uk-UA"/>
        </w:rPr>
        <w:t>Генерального д</w:t>
      </w:r>
      <w:r w:rsidRPr="00F824D3">
        <w:t xml:space="preserve">иректора Підприємства в порядку, визначеному законодавством. </w:t>
      </w:r>
    </w:p>
    <w:p w:rsidR="003848D3" w:rsidRDefault="00F824D3" w:rsidP="00F824D3">
      <w:pPr>
        <w:jc w:val="both"/>
      </w:pPr>
      <w:r w:rsidRPr="00F824D3">
        <w:t>7</w:t>
      </w:r>
      <w:r w:rsidRPr="00C07B5D">
        <w:t>.5.16. Затверджує положення про структурні підрозділи Підприємства, інші положення та порядки, що мають системний характер, зокрема:</w:t>
      </w:r>
      <w:r w:rsidRPr="00F824D3">
        <w:t xml:space="preserve"> </w:t>
      </w:r>
    </w:p>
    <w:p w:rsidR="003848D3" w:rsidRDefault="00F824D3" w:rsidP="00F824D3">
      <w:pPr>
        <w:jc w:val="both"/>
      </w:pPr>
      <w:r w:rsidRPr="00F824D3">
        <w:t xml:space="preserve">- положення про преміювання працівників за підсумками роботи Підприємства; </w:t>
      </w:r>
    </w:p>
    <w:p w:rsidR="003848D3" w:rsidRDefault="00F824D3" w:rsidP="00F824D3">
      <w:pPr>
        <w:jc w:val="both"/>
      </w:pPr>
      <w:r w:rsidRPr="00F824D3">
        <w:t xml:space="preserve">- порядок надходження і використання коштів, отриманих як благодійні внески, гранти та дарунки; </w:t>
      </w:r>
    </w:p>
    <w:p w:rsidR="003848D3" w:rsidRDefault="00F824D3" w:rsidP="00F824D3">
      <w:pPr>
        <w:jc w:val="both"/>
      </w:pPr>
      <w:r w:rsidRPr="00F824D3">
        <w:t xml:space="preserve">- порядок приймання, зберігання, відпуску та обліку лікарських засобів та медичних виробів. </w:t>
      </w:r>
    </w:p>
    <w:p w:rsidR="00560B7D" w:rsidRPr="00560B7D" w:rsidRDefault="00F824D3" w:rsidP="00F824D3">
      <w:pPr>
        <w:jc w:val="both"/>
        <w:rPr>
          <w:lang w:val="uk-UA"/>
        </w:rPr>
      </w:pPr>
      <w:r w:rsidRPr="00560B7D">
        <w:t>7.5.1</w:t>
      </w:r>
      <w:r w:rsidR="00C07B5D">
        <w:rPr>
          <w:lang w:val="uk-UA"/>
        </w:rPr>
        <w:t>7</w:t>
      </w:r>
      <w:r w:rsidRPr="00560B7D">
        <w:t xml:space="preserve">. </w:t>
      </w:r>
      <w:r w:rsidR="00560B7D">
        <w:rPr>
          <w:lang w:val="uk-UA"/>
        </w:rPr>
        <w:t>Вносити пропозиції щодо можливості та умов передачі в оренду вільних площ, приміщень, що перебувають на балансі підприємства.</w:t>
      </w:r>
    </w:p>
    <w:p w:rsidR="0072655C" w:rsidRDefault="00F824D3" w:rsidP="00F824D3">
      <w:pPr>
        <w:jc w:val="both"/>
        <w:rPr>
          <w:lang w:val="uk-UA"/>
        </w:rPr>
      </w:pPr>
      <w:r w:rsidRPr="00F824D3">
        <w:t>7.5.1</w:t>
      </w:r>
      <w:r w:rsidR="00C07B5D">
        <w:rPr>
          <w:lang w:val="uk-UA"/>
        </w:rPr>
        <w:t>8</w:t>
      </w:r>
      <w:r w:rsidRPr="00F824D3">
        <w:t xml:space="preserve">. Вирішує інші питання, віднесені до компетенції </w:t>
      </w:r>
      <w:r w:rsidR="003848D3">
        <w:rPr>
          <w:lang w:val="uk-UA"/>
        </w:rPr>
        <w:t>Генерального д</w:t>
      </w:r>
      <w:r w:rsidRPr="00F824D3">
        <w:t>иректора Підприємства згідно із законодавством, цим Статутом</w:t>
      </w:r>
      <w:r w:rsidR="0072655C">
        <w:rPr>
          <w:lang w:val="uk-UA"/>
        </w:rPr>
        <w:t xml:space="preserve"> та</w:t>
      </w:r>
      <w:r w:rsidRPr="00F824D3">
        <w:t xml:space="preserve"> контрактом</w:t>
      </w:r>
      <w:r w:rsidR="0072655C">
        <w:rPr>
          <w:lang w:val="uk-UA"/>
        </w:rPr>
        <w:t>.</w:t>
      </w:r>
    </w:p>
    <w:p w:rsidR="0072655C" w:rsidRDefault="00C07B5D" w:rsidP="0072655C">
      <w:pPr>
        <w:jc w:val="both"/>
      </w:pPr>
      <w:r>
        <w:rPr>
          <w:lang w:val="uk-UA"/>
        </w:rPr>
        <w:t>7.5.19</w:t>
      </w:r>
      <w:r w:rsidR="0072655C">
        <w:rPr>
          <w:lang w:val="uk-UA"/>
        </w:rPr>
        <w:t>. Генеральний д</w:t>
      </w:r>
      <w:r w:rsidR="0072655C" w:rsidRPr="00F824D3">
        <w:t xml:space="preserve">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72655C" w:rsidRDefault="0072655C" w:rsidP="0072655C">
      <w:pPr>
        <w:jc w:val="both"/>
      </w:pPr>
      <w:r w:rsidRPr="00F824D3">
        <w:t>7.</w:t>
      </w:r>
      <w:r>
        <w:rPr>
          <w:lang w:val="uk-UA"/>
        </w:rPr>
        <w:t>5.2</w:t>
      </w:r>
      <w:r w:rsidR="00C07B5D">
        <w:rPr>
          <w:lang w:val="uk-UA"/>
        </w:rPr>
        <w:t>0</w:t>
      </w:r>
      <w:r w:rsidRPr="00F824D3">
        <w:t xml:space="preserve">. У разі відсутності </w:t>
      </w:r>
      <w:r>
        <w:rPr>
          <w:lang w:val="uk-UA"/>
        </w:rPr>
        <w:t>Генерального д</w:t>
      </w:r>
      <w:r w:rsidRPr="00F824D3">
        <w:t xml:space="preserve">иректора Підприємства або неможливості виконувати свої обов’язки з інших причин, обов’язки виконує заступник </w:t>
      </w:r>
      <w:r>
        <w:rPr>
          <w:lang w:val="uk-UA"/>
        </w:rPr>
        <w:t>Генерального д</w:t>
      </w:r>
      <w:r w:rsidRPr="00F824D3">
        <w:t xml:space="preserve">иректора чи інша особа згідно з функціональними (посадовими) обов’язками. </w:t>
      </w:r>
    </w:p>
    <w:p w:rsidR="0072655C" w:rsidRDefault="0072655C" w:rsidP="0072655C">
      <w:pPr>
        <w:jc w:val="both"/>
        <w:rPr>
          <w:lang w:val="uk-UA"/>
        </w:rPr>
      </w:pPr>
      <w:r>
        <w:rPr>
          <w:lang w:val="uk-UA"/>
        </w:rPr>
        <w:t xml:space="preserve">7.6. </w:t>
      </w:r>
      <w:r w:rsidRPr="0072655C">
        <w:rPr>
          <w:lang w:val="uk-UA"/>
        </w:rPr>
        <w:t xml:space="preserve">Керівництво </w:t>
      </w:r>
      <w:r w:rsidR="002E625E">
        <w:rPr>
          <w:lang w:val="uk-UA"/>
        </w:rPr>
        <w:t>Підприємством</w:t>
      </w:r>
      <w:r w:rsidRPr="0072655C">
        <w:rPr>
          <w:lang w:val="uk-UA"/>
        </w:rPr>
        <w:t xml:space="preserve"> у порядку делегованих їм Генеральним директором повноважень з медичних питань здійснюють </w:t>
      </w:r>
      <w:r w:rsidRPr="00E847BA">
        <w:rPr>
          <w:lang w:val="uk-UA"/>
        </w:rPr>
        <w:t>Медичні д</w:t>
      </w:r>
      <w:r w:rsidRPr="0072655C">
        <w:rPr>
          <w:lang w:val="uk-UA"/>
        </w:rPr>
        <w:t xml:space="preserve">иректори, які призначаються на посаду та звільняються з посади за погодженням </w:t>
      </w:r>
      <w:r w:rsidR="00761085">
        <w:rPr>
          <w:lang w:val="uk-UA"/>
        </w:rPr>
        <w:t>з міським головою.</w:t>
      </w:r>
    </w:p>
    <w:p w:rsidR="009030CA" w:rsidRPr="00761085" w:rsidRDefault="009030CA" w:rsidP="009030CA">
      <w:pPr>
        <w:jc w:val="both"/>
        <w:rPr>
          <w:lang w:val="uk-UA"/>
        </w:rPr>
      </w:pPr>
      <w:r w:rsidRPr="0072655C">
        <w:rPr>
          <w:lang w:val="uk-UA"/>
        </w:rPr>
        <w:t>7.</w:t>
      </w:r>
      <w:r>
        <w:rPr>
          <w:lang w:val="uk-UA"/>
        </w:rPr>
        <w:t>7</w:t>
      </w:r>
      <w:r w:rsidRPr="0072655C">
        <w:rPr>
          <w:lang w:val="uk-UA"/>
        </w:rPr>
        <w:t xml:space="preserve">. </w:t>
      </w:r>
      <w:r>
        <w:rPr>
          <w:lang w:val="uk-UA"/>
        </w:rPr>
        <w:t xml:space="preserve">З </w:t>
      </w:r>
      <w:r w:rsidRPr="0072655C">
        <w:rPr>
          <w:lang w:val="uk-UA"/>
        </w:rPr>
        <w:t xml:space="preserve">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r w:rsidRPr="00F824D3">
        <w:t>c</w:t>
      </w:r>
      <w:r w:rsidRPr="0072655C">
        <w:rPr>
          <w:lang w:val="uk-UA"/>
        </w:rPr>
        <w:t xml:space="preserve">творюється Спостережна Рада. </w:t>
      </w:r>
      <w:r w:rsidRPr="00F824D3">
        <w:t xml:space="preserve">До Спостережної Ради обираються не більше 15 осіб, строком на 2 роки. Спостережна рада Підприємства складається з: </w:t>
      </w:r>
    </w:p>
    <w:p w:rsidR="009030CA" w:rsidRDefault="009030CA" w:rsidP="009030CA">
      <w:pPr>
        <w:jc w:val="both"/>
      </w:pPr>
      <w:r>
        <w:rPr>
          <w:lang w:val="uk-UA"/>
        </w:rPr>
        <w:t>-</w:t>
      </w:r>
      <w:r w:rsidRPr="00F824D3">
        <w:t xml:space="preserve"> одного представника </w:t>
      </w:r>
      <w:r>
        <w:rPr>
          <w:lang w:val="uk-UA"/>
        </w:rPr>
        <w:t>Засновника</w:t>
      </w:r>
      <w:r w:rsidRPr="00F824D3">
        <w:t xml:space="preserve"> (уповноваженого ним органу); </w:t>
      </w:r>
    </w:p>
    <w:p w:rsidR="009030CA" w:rsidRDefault="009030CA" w:rsidP="009030CA">
      <w:pPr>
        <w:jc w:val="both"/>
      </w:pPr>
      <w:r w:rsidRPr="00E847BA">
        <w:rPr>
          <w:lang w:val="uk-UA"/>
        </w:rPr>
        <w:t>-</w:t>
      </w:r>
      <w:r w:rsidRPr="00E847BA">
        <w:t xml:space="preserve">представників структурних підрозділів з питань охорони здоров’я та соціального захисту населення </w:t>
      </w:r>
      <w:r w:rsidR="00F624EC" w:rsidRPr="00E847BA">
        <w:rPr>
          <w:lang w:val="uk-UA"/>
        </w:rPr>
        <w:t>Фастівської міської ради</w:t>
      </w:r>
      <w:r w:rsidRPr="00E847BA">
        <w:t xml:space="preserve"> та/або виконавчого органу місцевого самоврядуваннявід однієї до чотирьох осіб;</w:t>
      </w:r>
      <w:r w:rsidRPr="00F824D3">
        <w:t xml:space="preserve"> </w:t>
      </w:r>
    </w:p>
    <w:p w:rsidR="009030CA" w:rsidRDefault="009030CA" w:rsidP="009030CA">
      <w:pPr>
        <w:jc w:val="both"/>
      </w:pPr>
      <w:r>
        <w:rPr>
          <w:lang w:val="uk-UA"/>
        </w:rPr>
        <w:t>-</w:t>
      </w:r>
      <w:r w:rsidRPr="00F824D3">
        <w:t xml:space="preserve"> депутатів </w:t>
      </w:r>
      <w:r w:rsidR="00E847BA">
        <w:rPr>
          <w:lang w:val="uk-UA"/>
        </w:rPr>
        <w:t xml:space="preserve">Фастівської </w:t>
      </w:r>
      <w:r w:rsidR="00E847BA">
        <w:t>міс</w:t>
      </w:r>
      <w:r w:rsidR="00E847BA">
        <w:rPr>
          <w:lang w:val="uk-UA"/>
        </w:rPr>
        <w:t>ької</w:t>
      </w:r>
      <w:r w:rsidRPr="00F824D3">
        <w:t xml:space="preserve"> рад</w:t>
      </w:r>
      <w:r w:rsidR="00E847BA">
        <w:rPr>
          <w:lang w:val="uk-UA"/>
        </w:rPr>
        <w:t>и</w:t>
      </w:r>
      <w:r w:rsidRPr="00F824D3">
        <w:t xml:space="preserve"> (за згодою) – від однієї до двох осіб; </w:t>
      </w:r>
    </w:p>
    <w:p w:rsidR="009030CA" w:rsidRDefault="009030CA" w:rsidP="009030CA">
      <w:pPr>
        <w:jc w:val="both"/>
      </w:pPr>
      <w:r>
        <w:rPr>
          <w:lang w:val="uk-UA"/>
        </w:rPr>
        <w:t>-</w:t>
      </w:r>
      <w:r w:rsidRPr="00F824D3">
        <w:t xml:space="preserve">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восьми осіб (по одному представнику від кожної організації). </w:t>
      </w:r>
    </w:p>
    <w:p w:rsidR="009030CA" w:rsidRDefault="009030CA" w:rsidP="009030CA">
      <w:pPr>
        <w:jc w:val="both"/>
      </w:pPr>
      <w:r w:rsidRPr="00F824D3">
        <w:t xml:space="preserve">Порядок утворення, права, обов’язки спостережної ради закладу охорони здоров’я і типове положення про неї затверджуються Кабінетом Міністрів України.  </w:t>
      </w:r>
    </w:p>
    <w:p w:rsidR="009030CA" w:rsidRDefault="009030CA" w:rsidP="009030CA">
      <w:pPr>
        <w:jc w:val="both"/>
      </w:pPr>
    </w:p>
    <w:p w:rsidR="009030CA" w:rsidRPr="009030CA" w:rsidRDefault="00F824D3" w:rsidP="009030CA">
      <w:pPr>
        <w:jc w:val="center"/>
        <w:rPr>
          <w:b/>
        </w:rPr>
      </w:pPr>
      <w:r w:rsidRPr="009030CA">
        <w:rPr>
          <w:b/>
        </w:rPr>
        <w:t>8. ОРГАНІЗАЦІЙНА СТРУКТУРА ПІДПРИЄМСТВА</w:t>
      </w:r>
    </w:p>
    <w:p w:rsidR="009030CA" w:rsidRPr="009030CA" w:rsidRDefault="009030CA" w:rsidP="009030CA">
      <w:pPr>
        <w:jc w:val="center"/>
        <w:rPr>
          <w:b/>
        </w:rPr>
      </w:pPr>
    </w:p>
    <w:p w:rsidR="009030CA" w:rsidRDefault="00F824D3" w:rsidP="00F824D3">
      <w:pPr>
        <w:jc w:val="both"/>
      </w:pPr>
      <w:r w:rsidRPr="00F824D3">
        <w:t xml:space="preserve">8.1. Структура Підприємства, порядок внутрішньої організації та сфери діяльності структурних підрозділів Підприємства затверджуються </w:t>
      </w:r>
      <w:r w:rsidR="009030CA">
        <w:rPr>
          <w:lang w:val="uk-UA"/>
        </w:rPr>
        <w:t xml:space="preserve">Генеральним </w:t>
      </w:r>
      <w:r w:rsidR="00D57E47">
        <w:rPr>
          <w:lang w:val="uk-UA"/>
        </w:rPr>
        <w:t xml:space="preserve">директором </w:t>
      </w:r>
      <w:r w:rsidR="00D57E47" w:rsidRPr="00F824D3">
        <w:t>Підприємства</w:t>
      </w:r>
      <w:r w:rsidRPr="00F824D3">
        <w:t xml:space="preserve">. </w:t>
      </w:r>
    </w:p>
    <w:p w:rsidR="009030CA" w:rsidRDefault="00F824D3" w:rsidP="00F824D3">
      <w:pPr>
        <w:jc w:val="both"/>
      </w:pPr>
      <w:r w:rsidRPr="00F824D3">
        <w:t xml:space="preserve">8.2. Функціональні обов’язки та посадові інструкції працівників Підприємства затверджуються </w:t>
      </w:r>
      <w:r w:rsidR="009030CA">
        <w:rPr>
          <w:lang w:val="uk-UA"/>
        </w:rPr>
        <w:t>Генеральним д</w:t>
      </w:r>
      <w:r w:rsidRPr="00F824D3">
        <w:t xml:space="preserve">иректором. </w:t>
      </w:r>
    </w:p>
    <w:p w:rsidR="009030CA" w:rsidRDefault="00F824D3" w:rsidP="00F824D3">
      <w:pPr>
        <w:jc w:val="both"/>
        <w:rPr>
          <w:lang w:val="uk-UA"/>
        </w:rPr>
      </w:pPr>
      <w:r w:rsidRPr="00761085">
        <w:t xml:space="preserve">8.3. Штатну чисельність Підприємства визначає </w:t>
      </w:r>
      <w:r w:rsidR="00E847BA" w:rsidRPr="00761085">
        <w:rPr>
          <w:lang w:val="uk-UA"/>
        </w:rPr>
        <w:t>Генеральний д</w:t>
      </w:r>
      <w:r w:rsidR="00E847BA" w:rsidRPr="00761085">
        <w:t xml:space="preserve">иректор </w:t>
      </w:r>
      <w:r w:rsidR="00E847BA" w:rsidRPr="00761085">
        <w:rPr>
          <w:lang w:val="uk-UA"/>
        </w:rPr>
        <w:t xml:space="preserve">за погодженням з </w:t>
      </w:r>
      <w:r w:rsidR="00822032">
        <w:rPr>
          <w:lang w:val="uk-UA"/>
        </w:rPr>
        <w:t>міським головою.</w:t>
      </w:r>
    </w:p>
    <w:p w:rsidR="00822032" w:rsidRDefault="00822032" w:rsidP="00F824D3">
      <w:pPr>
        <w:jc w:val="both"/>
        <w:rPr>
          <w:lang w:val="uk-UA"/>
        </w:rPr>
      </w:pPr>
    </w:p>
    <w:p w:rsidR="00822032" w:rsidRPr="00822032" w:rsidRDefault="00822032" w:rsidP="00F824D3">
      <w:pPr>
        <w:jc w:val="both"/>
        <w:rPr>
          <w:lang w:val="uk-UA"/>
        </w:rPr>
      </w:pPr>
    </w:p>
    <w:p w:rsidR="00422F11" w:rsidRDefault="00422F11" w:rsidP="009030CA">
      <w:pPr>
        <w:jc w:val="center"/>
        <w:rPr>
          <w:b/>
          <w:lang w:val="uk-UA"/>
        </w:rPr>
      </w:pPr>
    </w:p>
    <w:p w:rsidR="009030CA" w:rsidRPr="009030CA" w:rsidRDefault="00F824D3" w:rsidP="009030CA">
      <w:pPr>
        <w:jc w:val="center"/>
        <w:rPr>
          <w:b/>
        </w:rPr>
      </w:pPr>
      <w:r w:rsidRPr="009030CA">
        <w:rPr>
          <w:b/>
        </w:rPr>
        <w:lastRenderedPageBreak/>
        <w:t>9. ПОВНОВАЖЕННЯ ТРУДОВОГО КОЛЕКТИВУ</w:t>
      </w:r>
    </w:p>
    <w:p w:rsidR="009030CA" w:rsidRPr="009030CA" w:rsidRDefault="009030CA" w:rsidP="009030CA">
      <w:pPr>
        <w:jc w:val="center"/>
        <w:rPr>
          <w:b/>
        </w:rPr>
      </w:pPr>
    </w:p>
    <w:p w:rsidR="009030CA" w:rsidRDefault="00F824D3" w:rsidP="00F824D3">
      <w:pPr>
        <w:jc w:val="both"/>
      </w:pPr>
      <w:r w:rsidRPr="00F824D3">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w:t>
      </w:r>
      <w:r w:rsidR="00422F11">
        <w:rPr>
          <w:lang w:val="uk-UA"/>
        </w:rPr>
        <w:t xml:space="preserve"> </w:t>
      </w:r>
      <w:r w:rsidRPr="00F824D3">
        <w:t xml:space="preserve">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9030CA" w:rsidRDefault="00F824D3" w:rsidP="00F824D3">
      <w:pPr>
        <w:jc w:val="both"/>
      </w:pPr>
      <w:r w:rsidRPr="00F824D3">
        <w:t xml:space="preserve">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9030CA" w:rsidRDefault="00F824D3" w:rsidP="00F824D3">
      <w:pPr>
        <w:jc w:val="both"/>
      </w:pPr>
      <w:r w:rsidRPr="00F824D3">
        <w:t xml:space="preserve">9.3. До складу органів, через які трудовий колектив реалізує своє право на участь в управлінні Підприємством, не може обиратися </w:t>
      </w:r>
      <w:r w:rsidR="009030CA">
        <w:rPr>
          <w:lang w:val="uk-UA"/>
        </w:rPr>
        <w:t>Генеральний д</w:t>
      </w:r>
      <w:r w:rsidRPr="00F824D3">
        <w:t xml:space="preserve">иректор Підприємства. Повноваження цих органів визначаються законодавством. </w:t>
      </w:r>
    </w:p>
    <w:p w:rsidR="009030CA" w:rsidRDefault="00F824D3" w:rsidP="00F824D3">
      <w:pPr>
        <w:jc w:val="both"/>
      </w:pPr>
      <w:r w:rsidRPr="00F824D3">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9030CA" w:rsidRDefault="00F824D3" w:rsidP="00F824D3">
      <w:pPr>
        <w:jc w:val="both"/>
      </w:pPr>
      <w:r w:rsidRPr="00F824D3">
        <w:t xml:space="preserve">9.5. Право укладання колективного договору надається </w:t>
      </w:r>
      <w:r w:rsidR="009030CA">
        <w:rPr>
          <w:lang w:val="uk-UA"/>
        </w:rPr>
        <w:t>Генеральному д</w:t>
      </w:r>
      <w:r w:rsidRPr="00F824D3">
        <w:t xml:space="preserve">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9030CA" w:rsidRDefault="00F824D3" w:rsidP="00F824D3">
      <w:pPr>
        <w:jc w:val="both"/>
      </w:pPr>
      <w:r w:rsidRPr="00F824D3">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422F11" w:rsidRDefault="00F824D3" w:rsidP="00F824D3">
      <w:pPr>
        <w:jc w:val="both"/>
        <w:rPr>
          <w:lang w:val="uk-UA"/>
        </w:rPr>
      </w:pPr>
      <w:r w:rsidRPr="00F824D3">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w:t>
      </w:r>
    </w:p>
    <w:p w:rsidR="00422F11" w:rsidRPr="00422F11" w:rsidRDefault="00422F11" w:rsidP="00F824D3">
      <w:pPr>
        <w:jc w:val="both"/>
        <w:rPr>
          <w:lang w:val="uk-UA"/>
        </w:rPr>
      </w:pPr>
      <w:r>
        <w:rPr>
          <w:lang w:val="uk-UA"/>
        </w:rPr>
        <w:t xml:space="preserve">9.8. </w:t>
      </w:r>
      <w:r w:rsidR="00F824D3" w:rsidRPr="00E847BA">
        <w:t xml:space="preserve">Умови оплати праці та матеріального забезпечення </w:t>
      </w:r>
      <w:r w:rsidR="009030CA" w:rsidRPr="00E847BA">
        <w:rPr>
          <w:lang w:val="uk-UA"/>
        </w:rPr>
        <w:t>Генерального д</w:t>
      </w:r>
      <w:r w:rsidR="00F824D3" w:rsidRPr="00E847BA">
        <w:t xml:space="preserve">иректора Підприємства визначаються контрактом, укладеним із </w:t>
      </w:r>
      <w:r>
        <w:rPr>
          <w:lang w:val="uk-UA"/>
        </w:rPr>
        <w:t xml:space="preserve">міським головою. </w:t>
      </w:r>
    </w:p>
    <w:p w:rsidR="009030CA" w:rsidRDefault="00F824D3" w:rsidP="00F824D3">
      <w:pPr>
        <w:jc w:val="both"/>
      </w:pPr>
      <w:r w:rsidRPr="00F824D3">
        <w:t>9.</w:t>
      </w:r>
      <w:r w:rsidR="00422F11">
        <w:rPr>
          <w:lang w:val="uk-UA"/>
        </w:rPr>
        <w:t>9</w:t>
      </w:r>
      <w:r w:rsidRPr="00F824D3">
        <w:t xml:space="preserve">. Працівники Підприємства проводять свою діяльність відповідно до Статуту, колективного договору та посадових інструкцій згідно з законодавством. </w:t>
      </w:r>
    </w:p>
    <w:p w:rsidR="009030CA" w:rsidRDefault="009030CA" w:rsidP="00F824D3">
      <w:pPr>
        <w:jc w:val="both"/>
      </w:pPr>
    </w:p>
    <w:p w:rsidR="009030CA" w:rsidRPr="009030CA" w:rsidRDefault="00F824D3" w:rsidP="009030CA">
      <w:pPr>
        <w:jc w:val="center"/>
        <w:rPr>
          <w:b/>
        </w:rPr>
      </w:pPr>
      <w:r w:rsidRPr="009030CA">
        <w:rPr>
          <w:b/>
        </w:rPr>
        <w:t>10. КОНТРОЛЬ ТА ПЕРЕВІРКА ДІЯЛЬНОСТІ</w:t>
      </w:r>
    </w:p>
    <w:p w:rsidR="009030CA" w:rsidRDefault="009030CA" w:rsidP="00F824D3">
      <w:pPr>
        <w:jc w:val="both"/>
      </w:pPr>
    </w:p>
    <w:p w:rsidR="00146C5A" w:rsidRPr="00146C5A" w:rsidRDefault="00146C5A" w:rsidP="00146C5A">
      <w:pPr>
        <w:autoSpaceDE w:val="0"/>
        <w:autoSpaceDN w:val="0"/>
        <w:adjustRightInd w:val="0"/>
        <w:ind w:firstLine="709"/>
        <w:jc w:val="both"/>
        <w:rPr>
          <w:iCs/>
        </w:rPr>
      </w:pPr>
      <w:r w:rsidRPr="00146C5A">
        <w:rPr>
          <w:iCs/>
        </w:rPr>
        <w:t>10.1.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146C5A" w:rsidRPr="00146C5A" w:rsidRDefault="00146C5A" w:rsidP="00146C5A">
      <w:pPr>
        <w:pStyle w:val="3"/>
        <w:ind w:left="0" w:firstLine="709"/>
        <w:jc w:val="both"/>
      </w:pPr>
      <w:r w:rsidRPr="00146C5A">
        <w:t xml:space="preserve">10.2. </w:t>
      </w:r>
      <w:r>
        <w:rPr>
          <w:lang w:val="uk-UA"/>
        </w:rPr>
        <w:t>Генеральний д</w:t>
      </w:r>
      <w:r w:rsidRPr="00146C5A">
        <w:t>иректор щорічно звітує про діяльність Підприємства перед Засновником, Органом управління та Спостережною Радою, готує на їх запит відповідні документи.</w:t>
      </w:r>
    </w:p>
    <w:p w:rsidR="00146C5A" w:rsidRPr="00146C5A" w:rsidRDefault="00146C5A" w:rsidP="00146C5A">
      <w:pPr>
        <w:pStyle w:val="2"/>
        <w:ind w:left="0" w:firstLine="709"/>
        <w:jc w:val="both"/>
        <w:rPr>
          <w:lang w:val="uk-UA"/>
        </w:rPr>
      </w:pPr>
      <w:r w:rsidRPr="00146C5A">
        <w:rPr>
          <w:lang w:val="uk-UA"/>
        </w:rPr>
        <w:t>10.3. Громадський контроль за діяльністю Підприємства згідно чинного законодавства здійснює Спостережна Рада, яка є ініціативним, дорадчим та наглядовим органом Підприємства.</w:t>
      </w:r>
    </w:p>
    <w:p w:rsidR="00146C5A" w:rsidRPr="00146C5A" w:rsidRDefault="00146C5A" w:rsidP="00146C5A">
      <w:pPr>
        <w:autoSpaceDE w:val="0"/>
        <w:autoSpaceDN w:val="0"/>
        <w:adjustRightInd w:val="0"/>
        <w:ind w:firstLine="709"/>
        <w:jc w:val="both"/>
        <w:rPr>
          <w:iCs/>
        </w:rPr>
      </w:pPr>
    </w:p>
    <w:p w:rsidR="009030CA" w:rsidRPr="00146C5A" w:rsidRDefault="009030CA" w:rsidP="00F824D3">
      <w:pPr>
        <w:jc w:val="both"/>
      </w:pPr>
    </w:p>
    <w:p w:rsidR="009030CA" w:rsidRPr="009030CA" w:rsidRDefault="00F824D3" w:rsidP="009030CA">
      <w:pPr>
        <w:jc w:val="center"/>
        <w:rPr>
          <w:b/>
        </w:rPr>
      </w:pPr>
      <w:r w:rsidRPr="009030CA">
        <w:rPr>
          <w:b/>
        </w:rPr>
        <w:lastRenderedPageBreak/>
        <w:t>11. ПРИПИНЕННЯ ДІЯЛЬНОСТІ</w:t>
      </w:r>
    </w:p>
    <w:p w:rsidR="009030CA" w:rsidRDefault="009030CA" w:rsidP="00F824D3">
      <w:pPr>
        <w:jc w:val="both"/>
      </w:pPr>
    </w:p>
    <w:p w:rsidR="009030CA" w:rsidRDefault="00F824D3" w:rsidP="00F824D3">
      <w:pPr>
        <w:jc w:val="both"/>
      </w:pPr>
      <w:r w:rsidRPr="00F824D3">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030CA" w:rsidRDefault="00F824D3" w:rsidP="00F824D3">
      <w:pPr>
        <w:jc w:val="both"/>
      </w:pPr>
      <w:r w:rsidRPr="00F824D3">
        <w:t xml:space="preserve"> 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9030CA" w:rsidRDefault="00F824D3" w:rsidP="00F824D3">
      <w:pPr>
        <w:jc w:val="both"/>
      </w:pPr>
      <w:r w:rsidRPr="00F824D3">
        <w:t xml:space="preserve">11.3. Ліквідація Підприємства здійснюється ліквідаційною комісією, яка утворюється Засновником або за рішенням суду. </w:t>
      </w:r>
    </w:p>
    <w:p w:rsidR="009030CA" w:rsidRDefault="00F824D3" w:rsidP="00F824D3">
      <w:pPr>
        <w:jc w:val="both"/>
      </w:pPr>
      <w:r w:rsidRPr="00F824D3">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9030CA" w:rsidRDefault="00F824D3" w:rsidP="00F824D3">
      <w:pPr>
        <w:jc w:val="both"/>
      </w:pPr>
      <w:r w:rsidRPr="00F824D3">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9030CA" w:rsidRDefault="00F824D3" w:rsidP="00F824D3">
      <w:pPr>
        <w:jc w:val="both"/>
      </w:pPr>
      <w:r w:rsidRPr="00F824D3">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9030CA" w:rsidRDefault="00F824D3" w:rsidP="00F824D3">
      <w:pPr>
        <w:jc w:val="both"/>
      </w:pPr>
      <w:r w:rsidRPr="00F824D3">
        <w:t xml:space="preserve">11.7. Черговість та порядок задоволення вимог кредиторів визначаються відповідно до законодавства. </w:t>
      </w:r>
    </w:p>
    <w:p w:rsidR="009030CA" w:rsidRDefault="00F824D3" w:rsidP="00F824D3">
      <w:pPr>
        <w:jc w:val="both"/>
      </w:pPr>
      <w:r w:rsidRPr="00F824D3">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9030CA" w:rsidRDefault="00F824D3" w:rsidP="00F824D3">
      <w:pPr>
        <w:jc w:val="both"/>
      </w:pPr>
      <w:r w:rsidRPr="00F824D3">
        <w:t xml:space="preserve">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9030CA" w:rsidRDefault="00F824D3" w:rsidP="00F824D3">
      <w:pPr>
        <w:jc w:val="both"/>
      </w:pPr>
      <w:r w:rsidRPr="00F824D3">
        <w:t xml:space="preserve">11.10. Все, що не передбачено цим Статутом, регулюється законодавством України. </w:t>
      </w:r>
    </w:p>
    <w:p w:rsidR="009030CA" w:rsidRDefault="009030CA" w:rsidP="00F824D3">
      <w:pPr>
        <w:jc w:val="both"/>
      </w:pPr>
    </w:p>
    <w:p w:rsidR="009030CA" w:rsidRDefault="00F824D3" w:rsidP="009030CA">
      <w:pPr>
        <w:jc w:val="center"/>
        <w:rPr>
          <w:b/>
          <w:lang w:val="uk-UA"/>
        </w:rPr>
      </w:pPr>
      <w:r w:rsidRPr="009030CA">
        <w:rPr>
          <w:b/>
        </w:rPr>
        <w:t>12. ПОРЯДОК ВНЕСЕННЯ ЗМІН ДО СТАТУТУ ПІДПРИЄМСТВА</w:t>
      </w:r>
    </w:p>
    <w:p w:rsidR="00146C5A" w:rsidRPr="00146C5A" w:rsidRDefault="00146C5A" w:rsidP="009030CA">
      <w:pPr>
        <w:jc w:val="center"/>
        <w:rPr>
          <w:b/>
          <w:lang w:val="uk-UA"/>
        </w:rPr>
      </w:pPr>
    </w:p>
    <w:p w:rsidR="009030CA" w:rsidRDefault="00F824D3" w:rsidP="00F824D3">
      <w:pPr>
        <w:jc w:val="both"/>
      </w:pPr>
      <w:r w:rsidRPr="00F824D3">
        <w:t xml:space="preserve">12.1. Зміни до цього Статуту вносяться за рішенням Засновника, шляхом викладення Статуту у новій редакції. </w:t>
      </w:r>
    </w:p>
    <w:p w:rsidR="00F824D3" w:rsidRPr="0032229A" w:rsidRDefault="00F824D3" w:rsidP="00F824D3">
      <w:pPr>
        <w:jc w:val="both"/>
        <w:rPr>
          <w:lang w:val="uk-UA"/>
        </w:rPr>
      </w:pPr>
      <w:r w:rsidRPr="00F824D3">
        <w:t>12.2. Зміни до цього Статуту підлягають обов’язковій державній реєстрації у порядку, встановленому законодавством України</w:t>
      </w:r>
    </w:p>
    <w:p w:rsidR="00F824D3" w:rsidRPr="00F824D3" w:rsidRDefault="00F824D3" w:rsidP="00F824D3">
      <w:pPr>
        <w:jc w:val="both"/>
        <w:rPr>
          <w:b/>
        </w:rPr>
      </w:pPr>
    </w:p>
    <w:p w:rsidR="00F824D3" w:rsidRPr="00F824D3" w:rsidRDefault="00F824D3" w:rsidP="00F824D3">
      <w:pPr>
        <w:jc w:val="both"/>
        <w:rPr>
          <w:b/>
        </w:rPr>
      </w:pPr>
    </w:p>
    <w:p w:rsidR="00D57E47" w:rsidRPr="00404801" w:rsidRDefault="00BD28D8" w:rsidP="00D57E47">
      <w:pPr>
        <w:rPr>
          <w:b/>
          <w:lang w:val="uk-UA"/>
        </w:rPr>
      </w:pPr>
      <w:r>
        <w:rPr>
          <w:b/>
          <w:lang w:val="uk-UA"/>
        </w:rPr>
        <w:t>М</w:t>
      </w:r>
      <w:r w:rsidR="00EB4048" w:rsidRPr="00404801">
        <w:rPr>
          <w:b/>
          <w:lang w:val="uk-UA"/>
        </w:rPr>
        <w:t>іський голова</w:t>
      </w:r>
      <w:r w:rsidR="00EB4048" w:rsidRPr="00404801">
        <w:rPr>
          <w:b/>
          <w:lang w:val="uk-UA"/>
        </w:rPr>
        <w:tab/>
      </w:r>
      <w:r w:rsidR="00EB4048" w:rsidRPr="00404801">
        <w:rPr>
          <w:b/>
          <w:lang w:val="uk-UA"/>
        </w:rPr>
        <w:tab/>
      </w:r>
      <w:r w:rsidR="00EB4048" w:rsidRPr="00404801">
        <w:rPr>
          <w:b/>
          <w:lang w:val="uk-UA"/>
        </w:rPr>
        <w:tab/>
      </w:r>
      <w:r w:rsidR="00146C5A">
        <w:rPr>
          <w:b/>
          <w:lang w:val="uk-UA"/>
        </w:rPr>
        <w:t xml:space="preserve">             </w:t>
      </w:r>
      <w:r w:rsidR="00EB4048" w:rsidRPr="00404801">
        <w:rPr>
          <w:b/>
          <w:lang w:val="uk-UA"/>
        </w:rPr>
        <w:tab/>
      </w:r>
      <w:r w:rsidR="00EB4048" w:rsidRPr="00404801">
        <w:rPr>
          <w:b/>
          <w:lang w:val="uk-UA"/>
        </w:rPr>
        <w:tab/>
      </w:r>
      <w:r w:rsidR="00EB4048" w:rsidRPr="00404801">
        <w:rPr>
          <w:b/>
          <w:lang w:val="uk-UA"/>
        </w:rPr>
        <w:tab/>
      </w:r>
      <w:r w:rsidR="00930639">
        <w:rPr>
          <w:b/>
          <w:lang w:val="uk-UA"/>
        </w:rPr>
        <w:t xml:space="preserve">                 </w:t>
      </w:r>
      <w:r w:rsidR="00404801">
        <w:rPr>
          <w:b/>
          <w:lang w:val="uk-UA"/>
        </w:rPr>
        <w:t>М.</w:t>
      </w:r>
      <w:r w:rsidR="00EB4048" w:rsidRPr="00404801">
        <w:rPr>
          <w:b/>
          <w:lang w:val="uk-UA"/>
        </w:rPr>
        <w:t>В. Нетяжук</w:t>
      </w:r>
    </w:p>
    <w:p w:rsidR="00F824D3" w:rsidRPr="00404801" w:rsidRDefault="00F824D3" w:rsidP="00F824D3">
      <w:pPr>
        <w:jc w:val="both"/>
        <w:rPr>
          <w:b/>
          <w:lang w:val="uk-UA"/>
        </w:rPr>
      </w:pPr>
    </w:p>
    <w:p w:rsidR="00F824D3" w:rsidRPr="00F824D3" w:rsidRDefault="00F824D3" w:rsidP="00F824D3">
      <w:pPr>
        <w:jc w:val="both"/>
        <w:rPr>
          <w:b/>
        </w:rPr>
      </w:pPr>
    </w:p>
    <w:p w:rsidR="00F824D3" w:rsidRPr="00F824D3" w:rsidRDefault="00F824D3" w:rsidP="00F824D3">
      <w:pPr>
        <w:jc w:val="both"/>
        <w:rPr>
          <w:b/>
        </w:rPr>
      </w:pPr>
    </w:p>
    <w:p w:rsidR="00F824D3" w:rsidRPr="00F824D3" w:rsidRDefault="00F824D3" w:rsidP="00F824D3">
      <w:pPr>
        <w:jc w:val="both"/>
        <w:rPr>
          <w:b/>
        </w:rPr>
      </w:pPr>
    </w:p>
    <w:p w:rsidR="00F824D3" w:rsidRPr="00F824D3" w:rsidRDefault="00F824D3" w:rsidP="00F824D3">
      <w:pPr>
        <w:jc w:val="both"/>
        <w:rPr>
          <w:b/>
        </w:rPr>
      </w:pPr>
    </w:p>
    <w:p w:rsidR="00F824D3" w:rsidRPr="00F824D3" w:rsidRDefault="00F824D3" w:rsidP="00F824D3">
      <w:pPr>
        <w:jc w:val="both"/>
      </w:pPr>
    </w:p>
    <w:sectPr w:rsidR="00F824D3" w:rsidRPr="00F824D3" w:rsidSect="00B5439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F87"/>
    <w:multiLevelType w:val="multilevel"/>
    <w:tmpl w:val="82C67546"/>
    <w:lvl w:ilvl="0">
      <w:start w:val="7"/>
      <w:numFmt w:val="decimal"/>
      <w:lvlText w:val="%1."/>
      <w:lvlJc w:val="left"/>
      <w:pPr>
        <w:ind w:left="540" w:hanging="540"/>
      </w:pPr>
      <w:rPr>
        <w:rFonts w:hint="default"/>
        <w:b w:val="0"/>
      </w:rPr>
    </w:lvl>
    <w:lvl w:ilvl="1">
      <w:start w:val="7"/>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ABF022F"/>
    <w:multiLevelType w:val="multilevel"/>
    <w:tmpl w:val="D14028A4"/>
    <w:lvl w:ilvl="0">
      <w:start w:val="7"/>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B8B73E2"/>
    <w:multiLevelType w:val="hybridMultilevel"/>
    <w:tmpl w:val="EB34BFC4"/>
    <w:lvl w:ilvl="0" w:tplc="0422000B">
      <w:start w:val="1"/>
      <w:numFmt w:val="bullet"/>
      <w:lvlText w:val=""/>
      <w:lvlJc w:val="left"/>
      <w:pPr>
        <w:ind w:left="1003" w:hanging="360"/>
      </w:pPr>
      <w:rPr>
        <w:rFonts w:ascii="Wingdings" w:hAnsi="Wingdings"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3">
    <w:nsid w:val="24062260"/>
    <w:multiLevelType w:val="hybridMultilevel"/>
    <w:tmpl w:val="EC3C820E"/>
    <w:lvl w:ilvl="0" w:tplc="0422000D">
      <w:start w:val="1"/>
      <w:numFmt w:val="bullet"/>
      <w:lvlText w:val=""/>
      <w:lvlJc w:val="left"/>
      <w:pPr>
        <w:ind w:left="1003" w:hanging="360"/>
      </w:pPr>
      <w:rPr>
        <w:rFonts w:ascii="Wingdings" w:hAnsi="Wingdings"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4">
    <w:nsid w:val="28685E84"/>
    <w:multiLevelType w:val="multilevel"/>
    <w:tmpl w:val="AD88EE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2D82056F"/>
    <w:multiLevelType w:val="multilevel"/>
    <w:tmpl w:val="389ADCC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EF284D"/>
    <w:multiLevelType w:val="multilevel"/>
    <w:tmpl w:val="88CCA546"/>
    <w:lvl w:ilvl="0">
      <w:start w:val="7"/>
      <w:numFmt w:val="decimal"/>
      <w:lvlText w:val="%1."/>
      <w:lvlJc w:val="left"/>
      <w:pPr>
        <w:ind w:left="360" w:hanging="360"/>
      </w:pPr>
      <w:rPr>
        <w:rFonts w:hint="default"/>
      </w:rPr>
    </w:lvl>
    <w:lvl w:ilvl="1">
      <w:start w:val="7"/>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nsid w:val="3F0850BA"/>
    <w:multiLevelType w:val="hybridMultilevel"/>
    <w:tmpl w:val="AA504D8E"/>
    <w:lvl w:ilvl="0" w:tplc="469680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82AFB"/>
    <w:multiLevelType w:val="multilevel"/>
    <w:tmpl w:val="18EEBDA4"/>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0FE1939"/>
    <w:multiLevelType w:val="multilevel"/>
    <w:tmpl w:val="8CA65D9C"/>
    <w:lvl w:ilvl="0">
      <w:start w:val="7"/>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3"/>
  </w:num>
  <w:num w:numId="4">
    <w:abstractNumId w:val="8"/>
  </w:num>
  <w:num w:numId="5">
    <w:abstractNumId w:val="6"/>
  </w:num>
  <w:num w:numId="6">
    <w:abstractNumId w:val="0"/>
  </w:num>
  <w:num w:numId="7">
    <w:abstractNumId w:val="5"/>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51760"/>
    <w:rsid w:val="0002215C"/>
    <w:rsid w:val="0002561C"/>
    <w:rsid w:val="00036151"/>
    <w:rsid w:val="000416F9"/>
    <w:rsid w:val="00041DD1"/>
    <w:rsid w:val="00043D98"/>
    <w:rsid w:val="000442B8"/>
    <w:rsid w:val="000840E4"/>
    <w:rsid w:val="000946C1"/>
    <w:rsid w:val="00096D1E"/>
    <w:rsid w:val="00097831"/>
    <w:rsid w:val="000B21EA"/>
    <w:rsid w:val="000F7283"/>
    <w:rsid w:val="00105FEF"/>
    <w:rsid w:val="00140223"/>
    <w:rsid w:val="00146C5A"/>
    <w:rsid w:val="00147B46"/>
    <w:rsid w:val="00163498"/>
    <w:rsid w:val="00183B88"/>
    <w:rsid w:val="001A7C82"/>
    <w:rsid w:val="001C12E2"/>
    <w:rsid w:val="001E6CF6"/>
    <w:rsid w:val="001F38C1"/>
    <w:rsid w:val="001F56D1"/>
    <w:rsid w:val="001F6D0A"/>
    <w:rsid w:val="002429E7"/>
    <w:rsid w:val="00252100"/>
    <w:rsid w:val="00265520"/>
    <w:rsid w:val="00274F6D"/>
    <w:rsid w:val="00281933"/>
    <w:rsid w:val="00297D4A"/>
    <w:rsid w:val="002C14B7"/>
    <w:rsid w:val="002E625E"/>
    <w:rsid w:val="00303714"/>
    <w:rsid w:val="0032229A"/>
    <w:rsid w:val="00342985"/>
    <w:rsid w:val="003509D5"/>
    <w:rsid w:val="00351760"/>
    <w:rsid w:val="00356FE3"/>
    <w:rsid w:val="00364453"/>
    <w:rsid w:val="00377CF0"/>
    <w:rsid w:val="003848D3"/>
    <w:rsid w:val="003B16CF"/>
    <w:rsid w:val="003B7B6B"/>
    <w:rsid w:val="003D336D"/>
    <w:rsid w:val="00402C6B"/>
    <w:rsid w:val="00404801"/>
    <w:rsid w:val="00422F11"/>
    <w:rsid w:val="00425CAA"/>
    <w:rsid w:val="00433615"/>
    <w:rsid w:val="00456A33"/>
    <w:rsid w:val="004702E4"/>
    <w:rsid w:val="00473641"/>
    <w:rsid w:val="00486271"/>
    <w:rsid w:val="004868C1"/>
    <w:rsid w:val="005076CD"/>
    <w:rsid w:val="0051105D"/>
    <w:rsid w:val="005426F1"/>
    <w:rsid w:val="00560B7D"/>
    <w:rsid w:val="0059493C"/>
    <w:rsid w:val="005C6B70"/>
    <w:rsid w:val="005C7602"/>
    <w:rsid w:val="005D759B"/>
    <w:rsid w:val="005F2B3E"/>
    <w:rsid w:val="005F7DCB"/>
    <w:rsid w:val="0063183E"/>
    <w:rsid w:val="0064240B"/>
    <w:rsid w:val="00660535"/>
    <w:rsid w:val="006977CF"/>
    <w:rsid w:val="00707168"/>
    <w:rsid w:val="0072655C"/>
    <w:rsid w:val="00761085"/>
    <w:rsid w:val="007752A5"/>
    <w:rsid w:val="007E3087"/>
    <w:rsid w:val="007E7A9F"/>
    <w:rsid w:val="008059F0"/>
    <w:rsid w:val="00822032"/>
    <w:rsid w:val="00882492"/>
    <w:rsid w:val="0088646B"/>
    <w:rsid w:val="0089410F"/>
    <w:rsid w:val="008B27FC"/>
    <w:rsid w:val="008E4932"/>
    <w:rsid w:val="009030CA"/>
    <w:rsid w:val="009153F2"/>
    <w:rsid w:val="00930639"/>
    <w:rsid w:val="00941866"/>
    <w:rsid w:val="00956261"/>
    <w:rsid w:val="00991BB1"/>
    <w:rsid w:val="00997E14"/>
    <w:rsid w:val="009A0393"/>
    <w:rsid w:val="009F3D08"/>
    <w:rsid w:val="00A11D21"/>
    <w:rsid w:val="00A13304"/>
    <w:rsid w:val="00A32F8D"/>
    <w:rsid w:val="00A604D9"/>
    <w:rsid w:val="00A724B6"/>
    <w:rsid w:val="00A81557"/>
    <w:rsid w:val="00A872BB"/>
    <w:rsid w:val="00A95B5B"/>
    <w:rsid w:val="00AA1C15"/>
    <w:rsid w:val="00AA259E"/>
    <w:rsid w:val="00AA26D8"/>
    <w:rsid w:val="00AC117F"/>
    <w:rsid w:val="00AE7F05"/>
    <w:rsid w:val="00AF5BA6"/>
    <w:rsid w:val="00B00308"/>
    <w:rsid w:val="00B4798F"/>
    <w:rsid w:val="00B5439C"/>
    <w:rsid w:val="00B973EF"/>
    <w:rsid w:val="00BA6D39"/>
    <w:rsid w:val="00BB11B3"/>
    <w:rsid w:val="00BC3AFD"/>
    <w:rsid w:val="00BD28D8"/>
    <w:rsid w:val="00BD73E3"/>
    <w:rsid w:val="00BF3E62"/>
    <w:rsid w:val="00C022CB"/>
    <w:rsid w:val="00C07B5D"/>
    <w:rsid w:val="00C23A09"/>
    <w:rsid w:val="00C338A7"/>
    <w:rsid w:val="00C762EC"/>
    <w:rsid w:val="00CA0F36"/>
    <w:rsid w:val="00CA73B9"/>
    <w:rsid w:val="00CF496D"/>
    <w:rsid w:val="00D05B60"/>
    <w:rsid w:val="00D43512"/>
    <w:rsid w:val="00D57E47"/>
    <w:rsid w:val="00D8106A"/>
    <w:rsid w:val="00DA1819"/>
    <w:rsid w:val="00E24A9F"/>
    <w:rsid w:val="00E34A49"/>
    <w:rsid w:val="00E42F30"/>
    <w:rsid w:val="00E57309"/>
    <w:rsid w:val="00E63162"/>
    <w:rsid w:val="00E847BA"/>
    <w:rsid w:val="00EB4048"/>
    <w:rsid w:val="00EE0B3E"/>
    <w:rsid w:val="00EE1821"/>
    <w:rsid w:val="00EE529B"/>
    <w:rsid w:val="00F55F46"/>
    <w:rsid w:val="00F624EC"/>
    <w:rsid w:val="00F824D3"/>
    <w:rsid w:val="00FE3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51760"/>
    <w:pPr>
      <w:spacing w:after="120"/>
    </w:pPr>
  </w:style>
  <w:style w:type="character" w:customStyle="1" w:styleId="a4">
    <w:name w:val="Основной текст Знак"/>
    <w:basedOn w:val="a0"/>
    <w:link w:val="a3"/>
    <w:semiHidden/>
    <w:rsid w:val="00351760"/>
    <w:rPr>
      <w:rFonts w:ascii="Times New Roman" w:eastAsia="Times New Roman" w:hAnsi="Times New Roman" w:cs="Times New Roman"/>
      <w:sz w:val="24"/>
      <w:szCs w:val="24"/>
      <w:lang w:eastAsia="ru-RU"/>
    </w:rPr>
  </w:style>
  <w:style w:type="paragraph" w:styleId="2">
    <w:name w:val="List 2"/>
    <w:basedOn w:val="a"/>
    <w:rsid w:val="00F824D3"/>
    <w:pPr>
      <w:ind w:left="566" w:hanging="283"/>
    </w:pPr>
  </w:style>
  <w:style w:type="paragraph" w:styleId="a5">
    <w:name w:val="List Paragraph"/>
    <w:basedOn w:val="a"/>
    <w:qFormat/>
    <w:rsid w:val="00F824D3"/>
    <w:pPr>
      <w:ind w:left="708"/>
    </w:pPr>
  </w:style>
  <w:style w:type="paragraph" w:styleId="3">
    <w:name w:val="List 3"/>
    <w:basedOn w:val="a"/>
    <w:unhideWhenUsed/>
    <w:rsid w:val="002E625E"/>
    <w:pPr>
      <w:ind w:left="849" w:hanging="283"/>
      <w:contextualSpacing/>
    </w:pPr>
  </w:style>
  <w:style w:type="paragraph" w:styleId="20">
    <w:name w:val="List Bullet 2"/>
    <w:basedOn w:val="a"/>
    <w:autoRedefine/>
    <w:semiHidden/>
    <w:rsid w:val="002E625E"/>
    <w:pPr>
      <w:ind w:left="643" w:hanging="360"/>
      <w:jc w:val="both"/>
    </w:pPr>
  </w:style>
  <w:style w:type="character" w:styleId="a6">
    <w:name w:val="line number"/>
    <w:basedOn w:val="a0"/>
    <w:uiPriority w:val="99"/>
    <w:semiHidden/>
    <w:unhideWhenUsed/>
    <w:rsid w:val="00D57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51760"/>
    <w:pPr>
      <w:spacing w:after="120"/>
    </w:pPr>
  </w:style>
  <w:style w:type="character" w:customStyle="1" w:styleId="a4">
    <w:name w:val="Основной текст Знак"/>
    <w:basedOn w:val="a0"/>
    <w:link w:val="a3"/>
    <w:semiHidden/>
    <w:rsid w:val="00351760"/>
    <w:rPr>
      <w:rFonts w:ascii="Times New Roman" w:eastAsia="Times New Roman" w:hAnsi="Times New Roman" w:cs="Times New Roman"/>
      <w:sz w:val="24"/>
      <w:szCs w:val="24"/>
      <w:lang w:eastAsia="ru-RU"/>
    </w:rPr>
  </w:style>
  <w:style w:type="paragraph" w:styleId="2">
    <w:name w:val="List 2"/>
    <w:basedOn w:val="a"/>
    <w:semiHidden/>
    <w:rsid w:val="00F824D3"/>
    <w:pPr>
      <w:ind w:left="566" w:hanging="283"/>
    </w:pPr>
  </w:style>
  <w:style w:type="paragraph" w:styleId="a5">
    <w:name w:val="List Paragraph"/>
    <w:basedOn w:val="a"/>
    <w:qFormat/>
    <w:rsid w:val="00F824D3"/>
    <w:pPr>
      <w:ind w:left="708"/>
    </w:pPr>
  </w:style>
  <w:style w:type="paragraph" w:styleId="3">
    <w:name w:val="List 3"/>
    <w:basedOn w:val="a"/>
    <w:uiPriority w:val="99"/>
    <w:semiHidden/>
    <w:unhideWhenUsed/>
    <w:rsid w:val="002E625E"/>
    <w:pPr>
      <w:ind w:left="849" w:hanging="283"/>
      <w:contextualSpacing/>
    </w:pPr>
  </w:style>
  <w:style w:type="paragraph" w:styleId="20">
    <w:name w:val="List Bullet 2"/>
    <w:basedOn w:val="a"/>
    <w:autoRedefine/>
    <w:semiHidden/>
    <w:rsid w:val="002E625E"/>
    <w:pPr>
      <w:ind w:left="643" w:hanging="360"/>
      <w:jc w:val="both"/>
    </w:pPr>
  </w:style>
  <w:style w:type="character" w:styleId="a6">
    <w:name w:val="line number"/>
    <w:basedOn w:val="a0"/>
    <w:uiPriority w:val="99"/>
    <w:semiHidden/>
    <w:unhideWhenUsed/>
    <w:rsid w:val="00D57E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10</Pages>
  <Words>4411</Words>
  <Characters>25144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ASUS17</cp:lastModifiedBy>
  <cp:revision>133</cp:revision>
  <cp:lastPrinted>2020-12-22T13:33:00Z</cp:lastPrinted>
  <dcterms:created xsi:type="dcterms:W3CDTF">2020-12-15T12:23:00Z</dcterms:created>
  <dcterms:modified xsi:type="dcterms:W3CDTF">2020-12-22T14:26:00Z</dcterms:modified>
</cp:coreProperties>
</file>